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DF0D1" w14:textId="1697C009" w:rsidR="00055D9B" w:rsidRDefault="00055D9B" w:rsidP="00186C2D">
      <w:pPr>
        <w:jc w:val="center"/>
        <w:rPr>
          <w:rFonts w:ascii="Merge" w:eastAsia="Times New Roman" w:hAnsi="Merge" w:cs="Times New Roman"/>
          <w:b/>
          <w:bCs/>
          <w:color w:val="000000"/>
          <w:sz w:val="28"/>
          <w:szCs w:val="28"/>
          <w:lang w:val="it-IT"/>
        </w:rPr>
      </w:pPr>
      <w:r>
        <w:rPr>
          <w:rFonts w:ascii="Merge" w:eastAsia="Times New Roman" w:hAnsi="Merge" w:cs="Times New Roman"/>
          <w:b/>
          <w:bCs/>
          <w:color w:val="000000"/>
          <w:sz w:val="28"/>
          <w:szCs w:val="28"/>
          <w:lang w:val="it-IT"/>
        </w:rPr>
        <w:t>Chiesa Belluno-Feltre</w:t>
      </w:r>
    </w:p>
    <w:p w14:paraId="56AEC840" w14:textId="77777777" w:rsidR="00055D9B" w:rsidRDefault="00055D9B" w:rsidP="00186C2D">
      <w:pPr>
        <w:jc w:val="center"/>
        <w:rPr>
          <w:rFonts w:ascii="Merge" w:eastAsia="Times New Roman" w:hAnsi="Merge" w:cs="Times New Roman"/>
          <w:b/>
          <w:bCs/>
          <w:color w:val="000000"/>
          <w:sz w:val="28"/>
          <w:szCs w:val="28"/>
          <w:lang w:val="it-IT"/>
        </w:rPr>
      </w:pPr>
    </w:p>
    <w:p w14:paraId="1FA49462" w14:textId="0EFEDC81" w:rsidR="00526CC5" w:rsidRPr="00B413C5" w:rsidRDefault="00526CC5" w:rsidP="00186C2D">
      <w:pPr>
        <w:jc w:val="center"/>
        <w:rPr>
          <w:rFonts w:ascii="Merge" w:eastAsia="Times New Roman" w:hAnsi="Merge" w:cs="Times New Roman"/>
          <w:b/>
          <w:bCs/>
          <w:color w:val="000000"/>
          <w:sz w:val="28"/>
          <w:szCs w:val="28"/>
          <w:lang w:val="it-IT"/>
        </w:rPr>
      </w:pPr>
      <w:r w:rsidRPr="005C7398">
        <w:rPr>
          <w:rFonts w:ascii="Merge" w:eastAsia="Times New Roman" w:hAnsi="Merge" w:cs="Times New Roman"/>
          <w:b/>
          <w:bCs/>
          <w:color w:val="000000"/>
          <w:sz w:val="28"/>
          <w:szCs w:val="28"/>
          <w:lang w:val="it-IT"/>
        </w:rPr>
        <w:t xml:space="preserve">VEGLIA </w:t>
      </w:r>
    </w:p>
    <w:p w14:paraId="4A537A63" w14:textId="1116616D" w:rsidR="00526CC5" w:rsidRPr="00B413C5" w:rsidRDefault="00526CC5" w:rsidP="00186C2D">
      <w:pPr>
        <w:jc w:val="center"/>
        <w:rPr>
          <w:rFonts w:ascii="Merge" w:eastAsia="Times New Roman" w:hAnsi="Merge" w:cs="Times New Roman"/>
          <w:sz w:val="28"/>
          <w:szCs w:val="28"/>
          <w:lang w:val="it-IT"/>
        </w:rPr>
      </w:pPr>
      <w:r w:rsidRPr="005C7398">
        <w:rPr>
          <w:rFonts w:ascii="Merge" w:eastAsia="Times New Roman" w:hAnsi="Merge" w:cs="Times New Roman"/>
          <w:b/>
          <w:bCs/>
          <w:color w:val="000000"/>
          <w:sz w:val="28"/>
          <w:szCs w:val="28"/>
          <w:lang w:val="it-IT"/>
        </w:rPr>
        <w:t>IN OCCASIONE</w:t>
      </w:r>
      <w:r w:rsidRPr="00B413C5">
        <w:rPr>
          <w:rFonts w:ascii="Merge" w:eastAsia="Times New Roman" w:hAnsi="Merge" w:cs="Times New Roman"/>
          <w:sz w:val="28"/>
          <w:szCs w:val="28"/>
          <w:lang w:val="it-IT"/>
        </w:rPr>
        <w:t xml:space="preserve"> </w:t>
      </w:r>
      <w:r w:rsidRPr="005C7398">
        <w:rPr>
          <w:rFonts w:ascii="Merge" w:eastAsia="Times New Roman" w:hAnsi="Merge" w:cs="Times New Roman"/>
          <w:b/>
          <w:bCs/>
          <w:color w:val="000000"/>
          <w:sz w:val="28"/>
          <w:szCs w:val="28"/>
          <w:lang w:val="it-IT"/>
        </w:rPr>
        <w:t xml:space="preserve">DELLA 60^ GIORNATA </w:t>
      </w:r>
    </w:p>
    <w:p w14:paraId="2D11EB97" w14:textId="07DD27FB" w:rsidR="00526CC5" w:rsidRPr="005C7398" w:rsidRDefault="00526CC5" w:rsidP="00186C2D">
      <w:pPr>
        <w:jc w:val="center"/>
        <w:rPr>
          <w:rFonts w:ascii="Merge" w:eastAsia="Times New Roman" w:hAnsi="Merge" w:cs="Times New Roman"/>
          <w:sz w:val="28"/>
          <w:szCs w:val="28"/>
          <w:lang w:val="it-IT"/>
        </w:rPr>
      </w:pPr>
      <w:r w:rsidRPr="005C7398">
        <w:rPr>
          <w:rFonts w:ascii="Merge" w:eastAsia="Times New Roman" w:hAnsi="Merge" w:cs="Times New Roman"/>
          <w:b/>
          <w:bCs/>
          <w:color w:val="000000"/>
          <w:sz w:val="28"/>
          <w:szCs w:val="28"/>
          <w:lang w:val="it-IT"/>
        </w:rPr>
        <w:t>DI PREGHIERA PER LE VOCAZIONI</w:t>
      </w:r>
      <w:r w:rsidRPr="005C7398">
        <w:rPr>
          <w:rFonts w:ascii="Calibri" w:eastAsia="Times New Roman" w:hAnsi="Calibri" w:cs="Calibri"/>
          <w:i/>
          <w:iCs/>
          <w:color w:val="000000"/>
          <w:sz w:val="24"/>
          <w:szCs w:val="24"/>
          <w:lang w:val="it-IT"/>
        </w:rPr>
        <w:t> </w:t>
      </w:r>
    </w:p>
    <w:p w14:paraId="2A6D193B" w14:textId="6A3ECFB6" w:rsidR="00526CC5" w:rsidRDefault="00526CC5" w:rsidP="005C7398">
      <w:pPr>
        <w:spacing w:before="240" w:after="240" w:line="240" w:lineRule="auto"/>
        <w:jc w:val="center"/>
        <w:rPr>
          <w:rFonts w:ascii="Comfortaa" w:eastAsia="Times New Roman" w:hAnsi="Comfortaa" w:cs="Times New Roman"/>
          <w:b/>
          <w:bCs/>
          <w:color w:val="000000"/>
          <w:sz w:val="26"/>
          <w:szCs w:val="26"/>
          <w:lang w:val="it-IT"/>
        </w:rPr>
      </w:pPr>
      <w:r>
        <w:rPr>
          <w:rFonts w:ascii="Comfortaa" w:eastAsia="Times New Roman" w:hAnsi="Comfortaa" w:cs="Times New Roman"/>
          <w:b/>
          <w:bCs/>
          <w:noProof/>
          <w:color w:val="000000"/>
          <w:sz w:val="26"/>
          <w:szCs w:val="26"/>
          <w:lang w:val="it-IT"/>
        </w:rPr>
        <w:drawing>
          <wp:anchor distT="0" distB="0" distL="114300" distR="114300" simplePos="0" relativeHeight="251658240" behindDoc="1" locked="0" layoutInCell="1" allowOverlap="1" wp14:anchorId="007C54D0" wp14:editId="269071BA">
            <wp:simplePos x="0" y="0"/>
            <wp:positionH relativeFrom="margin">
              <wp:posOffset>-314960</wp:posOffset>
            </wp:positionH>
            <wp:positionV relativeFrom="paragraph">
              <wp:posOffset>286385</wp:posOffset>
            </wp:positionV>
            <wp:extent cx="4990852" cy="3324225"/>
            <wp:effectExtent l="0" t="0" r="635"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0852" cy="3324225"/>
                    </a:xfrm>
                    <a:prstGeom prst="rect">
                      <a:avLst/>
                    </a:prstGeom>
                    <a:noFill/>
                    <a:effectLst>
                      <a:softEdge rad="317500"/>
                    </a:effectLst>
                  </pic:spPr>
                </pic:pic>
              </a:graphicData>
            </a:graphic>
            <wp14:sizeRelH relativeFrom="margin">
              <wp14:pctWidth>0</wp14:pctWidth>
            </wp14:sizeRelH>
            <wp14:sizeRelV relativeFrom="margin">
              <wp14:pctHeight>0</wp14:pctHeight>
            </wp14:sizeRelV>
          </wp:anchor>
        </w:drawing>
      </w:r>
    </w:p>
    <w:p w14:paraId="2945C0AB" w14:textId="4C0155A1" w:rsidR="00526CC5" w:rsidRDefault="00526CC5" w:rsidP="005C7398">
      <w:pPr>
        <w:spacing w:before="240" w:after="240" w:line="240" w:lineRule="auto"/>
        <w:jc w:val="center"/>
        <w:rPr>
          <w:rFonts w:ascii="Comfortaa" w:eastAsia="Times New Roman" w:hAnsi="Comfortaa" w:cs="Times New Roman"/>
          <w:b/>
          <w:bCs/>
          <w:color w:val="000000"/>
          <w:sz w:val="26"/>
          <w:szCs w:val="26"/>
          <w:lang w:val="it-IT"/>
        </w:rPr>
      </w:pPr>
    </w:p>
    <w:p w14:paraId="51F0A335" w14:textId="29B74494" w:rsidR="00526CC5" w:rsidRDefault="00526CC5" w:rsidP="005C7398">
      <w:pPr>
        <w:spacing w:before="240" w:after="240" w:line="240" w:lineRule="auto"/>
        <w:jc w:val="center"/>
        <w:rPr>
          <w:rFonts w:ascii="Comfortaa" w:eastAsia="Times New Roman" w:hAnsi="Comfortaa" w:cs="Times New Roman"/>
          <w:b/>
          <w:bCs/>
          <w:color w:val="000000"/>
          <w:sz w:val="26"/>
          <w:szCs w:val="26"/>
          <w:lang w:val="it-IT"/>
        </w:rPr>
      </w:pPr>
    </w:p>
    <w:p w14:paraId="2254EC69" w14:textId="732FB7F1" w:rsidR="00526CC5" w:rsidRDefault="00526CC5" w:rsidP="005C7398">
      <w:pPr>
        <w:spacing w:before="240" w:after="240" w:line="240" w:lineRule="auto"/>
        <w:jc w:val="center"/>
        <w:rPr>
          <w:rFonts w:ascii="Comfortaa" w:eastAsia="Times New Roman" w:hAnsi="Comfortaa" w:cs="Times New Roman"/>
          <w:b/>
          <w:bCs/>
          <w:color w:val="000000"/>
          <w:sz w:val="26"/>
          <w:szCs w:val="26"/>
          <w:lang w:val="it-IT"/>
        </w:rPr>
      </w:pPr>
    </w:p>
    <w:p w14:paraId="6B96997F" w14:textId="523BA826" w:rsidR="00526CC5" w:rsidRDefault="00526CC5" w:rsidP="005C7398">
      <w:pPr>
        <w:spacing w:before="240" w:after="240" w:line="240" w:lineRule="auto"/>
        <w:jc w:val="center"/>
        <w:rPr>
          <w:rFonts w:ascii="Comfortaa" w:eastAsia="Times New Roman" w:hAnsi="Comfortaa" w:cs="Times New Roman"/>
          <w:b/>
          <w:bCs/>
          <w:color w:val="000000"/>
          <w:sz w:val="26"/>
          <w:szCs w:val="26"/>
          <w:lang w:val="it-IT"/>
        </w:rPr>
      </w:pPr>
    </w:p>
    <w:p w14:paraId="023D511A" w14:textId="3723212E" w:rsidR="00526CC5" w:rsidRDefault="00526CC5" w:rsidP="005C7398">
      <w:pPr>
        <w:spacing w:before="240" w:after="240" w:line="240" w:lineRule="auto"/>
        <w:jc w:val="center"/>
        <w:rPr>
          <w:rFonts w:ascii="Comfortaa" w:eastAsia="Times New Roman" w:hAnsi="Comfortaa" w:cs="Times New Roman"/>
          <w:b/>
          <w:bCs/>
          <w:color w:val="000000"/>
          <w:sz w:val="26"/>
          <w:szCs w:val="26"/>
          <w:lang w:val="it-IT"/>
        </w:rPr>
      </w:pPr>
    </w:p>
    <w:p w14:paraId="5EAA4A09" w14:textId="77777777" w:rsidR="00526CC5" w:rsidRDefault="00526CC5" w:rsidP="005C7398">
      <w:pPr>
        <w:spacing w:before="240" w:after="240" w:line="240" w:lineRule="auto"/>
        <w:jc w:val="center"/>
        <w:rPr>
          <w:rFonts w:ascii="Comfortaa" w:eastAsia="Times New Roman" w:hAnsi="Comfortaa" w:cs="Times New Roman"/>
          <w:b/>
          <w:bCs/>
          <w:color w:val="000000"/>
          <w:sz w:val="26"/>
          <w:szCs w:val="26"/>
          <w:lang w:val="it-IT"/>
        </w:rPr>
      </w:pPr>
    </w:p>
    <w:p w14:paraId="2E2684BD" w14:textId="59805EF1" w:rsidR="005C7398" w:rsidRDefault="005C7398" w:rsidP="005C7398">
      <w:pPr>
        <w:spacing w:before="240" w:after="240" w:line="240" w:lineRule="auto"/>
        <w:jc w:val="center"/>
        <w:rPr>
          <w:rFonts w:ascii="Comfortaa" w:eastAsia="Times New Roman" w:hAnsi="Comfortaa" w:cs="Times New Roman"/>
          <w:b/>
          <w:bCs/>
          <w:color w:val="000000"/>
          <w:sz w:val="26"/>
          <w:szCs w:val="26"/>
          <w:lang w:val="it-IT"/>
        </w:rPr>
      </w:pPr>
    </w:p>
    <w:p w14:paraId="3BC894D0" w14:textId="77777777" w:rsidR="00526CC5" w:rsidRDefault="00526CC5" w:rsidP="005C7398">
      <w:pPr>
        <w:spacing w:before="240" w:after="240" w:line="240" w:lineRule="auto"/>
        <w:jc w:val="both"/>
        <w:rPr>
          <w:rFonts w:ascii="Comfortaa" w:eastAsia="Times New Roman" w:hAnsi="Comfortaa" w:cs="Times New Roman"/>
          <w:i/>
          <w:iCs/>
          <w:color w:val="000000"/>
          <w:sz w:val="20"/>
          <w:szCs w:val="20"/>
          <w:lang w:val="it-IT"/>
        </w:rPr>
      </w:pPr>
    </w:p>
    <w:p w14:paraId="73CC2F45" w14:textId="77777777" w:rsidR="00526CC5" w:rsidRDefault="00526CC5" w:rsidP="005C7398">
      <w:pPr>
        <w:spacing w:before="240" w:after="240" w:line="240" w:lineRule="auto"/>
        <w:jc w:val="both"/>
        <w:rPr>
          <w:rFonts w:ascii="Comfortaa" w:eastAsia="Times New Roman" w:hAnsi="Comfortaa" w:cs="Times New Roman"/>
          <w:i/>
          <w:iCs/>
          <w:color w:val="000000"/>
          <w:sz w:val="20"/>
          <w:szCs w:val="20"/>
          <w:lang w:val="it-IT"/>
        </w:rPr>
      </w:pPr>
    </w:p>
    <w:p w14:paraId="2249645E" w14:textId="26F571DB" w:rsidR="00526CC5" w:rsidRDefault="00526CC5" w:rsidP="005C7398">
      <w:pPr>
        <w:spacing w:before="240" w:after="240" w:line="240" w:lineRule="auto"/>
        <w:jc w:val="both"/>
        <w:rPr>
          <w:rFonts w:ascii="Comfortaa" w:eastAsia="Times New Roman" w:hAnsi="Comfortaa" w:cs="Times New Roman"/>
          <w:i/>
          <w:iCs/>
          <w:color w:val="000000"/>
          <w:sz w:val="20"/>
          <w:szCs w:val="20"/>
          <w:lang w:val="it-IT"/>
        </w:rPr>
      </w:pPr>
    </w:p>
    <w:p w14:paraId="11F54A17" w14:textId="4687B1D0" w:rsidR="00055D9B" w:rsidRPr="00055D9B" w:rsidRDefault="00526CC5" w:rsidP="00055D9B">
      <w:pPr>
        <w:spacing w:before="240" w:after="240" w:line="240" w:lineRule="auto"/>
        <w:jc w:val="center"/>
        <w:rPr>
          <w:rFonts w:ascii="Merge" w:eastAsia="Times New Roman" w:hAnsi="Merge" w:cs="Times New Roman"/>
          <w:i/>
          <w:iCs/>
          <w:color w:val="00B0F0"/>
          <w:sz w:val="44"/>
          <w:szCs w:val="44"/>
          <w:lang w:val="it-IT"/>
        </w:rPr>
      </w:pPr>
      <w:r w:rsidRPr="00B413C5">
        <w:rPr>
          <w:rFonts w:ascii="Merge" w:eastAsia="Times New Roman" w:hAnsi="Merge" w:cs="Times New Roman"/>
          <w:i/>
          <w:iCs/>
          <w:color w:val="FF0000"/>
          <w:sz w:val="44"/>
          <w:szCs w:val="44"/>
          <w:lang w:val="it-IT"/>
        </w:rPr>
        <w:t>“U</w:t>
      </w:r>
      <w:r w:rsidRPr="00B413C5">
        <w:rPr>
          <w:rFonts w:ascii="Merge" w:eastAsia="Times New Roman" w:hAnsi="Merge" w:cs="Times New Roman"/>
          <w:i/>
          <w:iCs/>
          <w:color w:val="00B0F0"/>
          <w:sz w:val="44"/>
          <w:szCs w:val="44"/>
          <w:lang w:val="it-IT"/>
        </w:rPr>
        <w:t>N M</w:t>
      </w:r>
      <w:r w:rsidRPr="00B413C5">
        <w:rPr>
          <w:rFonts w:ascii="Merge" w:eastAsia="Times New Roman" w:hAnsi="Merge" w:cs="Times New Roman"/>
          <w:i/>
          <w:iCs/>
          <w:color w:val="0070C0"/>
          <w:sz w:val="44"/>
          <w:szCs w:val="44"/>
          <w:lang w:val="it-IT"/>
        </w:rPr>
        <w:t>ER</w:t>
      </w:r>
      <w:r w:rsidRPr="00B413C5">
        <w:rPr>
          <w:rFonts w:ascii="Merge" w:eastAsia="Times New Roman" w:hAnsi="Merge" w:cs="Times New Roman"/>
          <w:i/>
          <w:iCs/>
          <w:color w:val="92D050"/>
          <w:sz w:val="44"/>
          <w:szCs w:val="44"/>
          <w:lang w:val="it-IT"/>
        </w:rPr>
        <w:t>AV</w:t>
      </w:r>
      <w:r w:rsidRPr="00B413C5">
        <w:rPr>
          <w:rFonts w:ascii="Merge" w:eastAsia="Times New Roman" w:hAnsi="Merge" w:cs="Times New Roman"/>
          <w:i/>
          <w:iCs/>
          <w:color w:val="00B050"/>
          <w:sz w:val="44"/>
          <w:szCs w:val="44"/>
          <w:lang w:val="it-IT"/>
        </w:rPr>
        <w:t>IG</w:t>
      </w:r>
      <w:r w:rsidRPr="00B413C5">
        <w:rPr>
          <w:rFonts w:ascii="Merge" w:eastAsia="Times New Roman" w:hAnsi="Merge" w:cs="Times New Roman"/>
          <w:i/>
          <w:iCs/>
          <w:color w:val="E36C0A" w:themeColor="accent6" w:themeShade="BF"/>
          <w:sz w:val="44"/>
          <w:szCs w:val="44"/>
          <w:lang w:val="it-IT"/>
        </w:rPr>
        <w:t>LI</w:t>
      </w:r>
      <w:r w:rsidRPr="00B413C5">
        <w:rPr>
          <w:rFonts w:ascii="Merge" w:eastAsia="Times New Roman" w:hAnsi="Merge" w:cs="Times New Roman"/>
          <w:i/>
          <w:iCs/>
          <w:color w:val="984806" w:themeColor="accent6" w:themeShade="80"/>
          <w:sz w:val="44"/>
          <w:szCs w:val="44"/>
          <w:lang w:val="it-IT"/>
        </w:rPr>
        <w:t>OSO</w:t>
      </w:r>
      <w:r w:rsidRPr="00B413C5">
        <w:rPr>
          <w:rFonts w:ascii="Merge" w:eastAsia="Times New Roman" w:hAnsi="Merge" w:cs="Times New Roman"/>
          <w:i/>
          <w:iCs/>
          <w:color w:val="00B0F0"/>
          <w:sz w:val="44"/>
          <w:szCs w:val="44"/>
          <w:lang w:val="it-IT"/>
        </w:rPr>
        <w:t xml:space="preserve"> </w:t>
      </w:r>
      <w:r w:rsidRPr="00B413C5">
        <w:rPr>
          <w:rFonts w:ascii="Merge" w:eastAsia="Times New Roman" w:hAnsi="Merge" w:cs="Times New Roman"/>
          <w:i/>
          <w:iCs/>
          <w:color w:val="FFC000"/>
          <w:sz w:val="44"/>
          <w:szCs w:val="44"/>
          <w:lang w:val="it-IT"/>
        </w:rPr>
        <w:t>PO</w:t>
      </w:r>
      <w:r w:rsidRPr="00B413C5">
        <w:rPr>
          <w:rFonts w:ascii="Merge" w:eastAsia="Times New Roman" w:hAnsi="Merge" w:cs="Times New Roman"/>
          <w:i/>
          <w:iCs/>
          <w:color w:val="E53F0B"/>
          <w:sz w:val="44"/>
          <w:szCs w:val="44"/>
          <w:lang w:val="it-IT"/>
        </w:rPr>
        <w:t>LIE</w:t>
      </w:r>
      <w:r w:rsidRPr="00B413C5">
        <w:rPr>
          <w:rFonts w:ascii="Merge" w:eastAsia="Times New Roman" w:hAnsi="Merge" w:cs="Times New Roman"/>
          <w:i/>
          <w:iCs/>
          <w:color w:val="C7298F"/>
          <w:sz w:val="44"/>
          <w:szCs w:val="44"/>
          <w:lang w:val="it-IT"/>
        </w:rPr>
        <w:t>DR</w:t>
      </w:r>
      <w:r w:rsidRPr="00B413C5">
        <w:rPr>
          <w:rFonts w:ascii="Merge" w:eastAsia="Times New Roman" w:hAnsi="Merge" w:cs="Times New Roman"/>
          <w:i/>
          <w:iCs/>
          <w:color w:val="7030A0"/>
          <w:sz w:val="44"/>
          <w:szCs w:val="44"/>
          <w:lang w:val="it-IT"/>
        </w:rPr>
        <w:t>O”</w:t>
      </w:r>
    </w:p>
    <w:p w14:paraId="00D9D50C" w14:textId="5EBD4510" w:rsidR="00526CC5" w:rsidRDefault="00526CC5" w:rsidP="00526CC5">
      <w:pPr>
        <w:spacing w:before="240" w:after="240" w:line="240" w:lineRule="auto"/>
        <w:jc w:val="center"/>
        <w:rPr>
          <w:rFonts w:ascii="Merge" w:eastAsia="Times New Roman" w:hAnsi="Merge" w:cs="Times New Roman"/>
          <w:color w:val="000000"/>
          <w:sz w:val="20"/>
          <w:szCs w:val="20"/>
          <w:lang w:val="it-IT"/>
        </w:rPr>
      </w:pPr>
      <w:r w:rsidRPr="00186C2D">
        <w:rPr>
          <w:rFonts w:ascii="Merge" w:eastAsia="Times New Roman" w:hAnsi="Merge" w:cs="Times New Roman"/>
          <w:color w:val="000000"/>
          <w:sz w:val="20"/>
          <w:szCs w:val="20"/>
          <w:lang w:val="it-IT"/>
        </w:rPr>
        <w:t>29 aprile 2023</w:t>
      </w:r>
    </w:p>
    <w:p w14:paraId="1E0F621D" w14:textId="77777777" w:rsidR="00055D9B" w:rsidRPr="00186C2D" w:rsidRDefault="00055D9B" w:rsidP="00526CC5">
      <w:pPr>
        <w:spacing w:before="240" w:after="240" w:line="240" w:lineRule="auto"/>
        <w:jc w:val="center"/>
        <w:rPr>
          <w:rFonts w:ascii="Merge" w:eastAsia="Times New Roman" w:hAnsi="Merge" w:cs="Times New Roman"/>
          <w:color w:val="000000"/>
          <w:sz w:val="20"/>
          <w:szCs w:val="20"/>
          <w:lang w:val="it-IT"/>
        </w:rPr>
      </w:pPr>
    </w:p>
    <w:p w14:paraId="45DBEAE3" w14:textId="77777777" w:rsidR="004F4B80" w:rsidRDefault="005C7398" w:rsidP="004F4B80">
      <w:pPr>
        <w:spacing w:line="240" w:lineRule="auto"/>
        <w:ind w:left="720" w:hanging="720"/>
        <w:jc w:val="both"/>
        <w:rPr>
          <w:rFonts w:ascii="Merge" w:eastAsia="Times New Roman" w:hAnsi="Merge" w:cs="Times New Roman"/>
          <w:sz w:val="20"/>
          <w:szCs w:val="20"/>
          <w:lang w:val="it-IT"/>
        </w:rPr>
      </w:pPr>
      <w:r w:rsidRPr="005C7398">
        <w:rPr>
          <w:rFonts w:ascii="Merge" w:eastAsia="Times New Roman" w:hAnsi="Merge" w:cs="Times New Roman"/>
          <w:color w:val="000000"/>
          <w:sz w:val="20"/>
          <w:szCs w:val="20"/>
          <w:lang w:val="it-IT"/>
        </w:rPr>
        <w:lastRenderedPageBreak/>
        <w:t>GUIDA:</w:t>
      </w:r>
      <w:r w:rsidR="00B413C5">
        <w:rPr>
          <w:rFonts w:ascii="Merge" w:eastAsia="Times New Roman" w:hAnsi="Merge" w:cs="Times New Roman"/>
          <w:color w:val="000000"/>
          <w:sz w:val="20"/>
          <w:szCs w:val="20"/>
          <w:lang w:val="it-IT"/>
        </w:rPr>
        <w:tab/>
      </w:r>
      <w:r w:rsidRPr="005C7398">
        <w:rPr>
          <w:rFonts w:ascii="Merge" w:eastAsia="Times New Roman" w:hAnsi="Merge" w:cs="Times New Roman"/>
          <w:i/>
          <w:iCs/>
          <w:color w:val="000000"/>
          <w:sz w:val="20"/>
          <w:szCs w:val="20"/>
          <w:lang w:val="it-IT"/>
        </w:rPr>
        <w:t xml:space="preserve">Questa sera ci troviamo insieme per ringraziare innanzi tutto Dio per il dono della vita, nella quale ci invita ad imparare, giorno per giorno, ad essere suoi figli, immagine del suo amore e della sua bontà attraverso le relazioni che viviamo, ciascuno secondo la chiamata specifica che ha ricevuto o che sta cercando di scoprire. Infatti, imparando gli uni dagli altri potremo essere un meraviglioso poliedro che riflette la luce della fede in modi differenti ma che gli sono tutti propri, così come è «la ricchezza della varietà delle vocazioni di cui la Chiesa si compone» (Christus </w:t>
      </w:r>
      <w:proofErr w:type="spellStart"/>
      <w:r w:rsidRPr="005C7398">
        <w:rPr>
          <w:rFonts w:ascii="Merge" w:eastAsia="Times New Roman" w:hAnsi="Merge" w:cs="Times New Roman"/>
          <w:i/>
          <w:iCs/>
          <w:color w:val="000000"/>
          <w:sz w:val="20"/>
          <w:szCs w:val="20"/>
          <w:lang w:val="it-IT"/>
        </w:rPr>
        <w:t>Vivit</w:t>
      </w:r>
      <w:proofErr w:type="spellEnd"/>
      <w:r w:rsidRPr="005C7398">
        <w:rPr>
          <w:rFonts w:ascii="Merge" w:eastAsia="Times New Roman" w:hAnsi="Merge" w:cs="Times New Roman"/>
          <w:i/>
          <w:iCs/>
          <w:color w:val="000000"/>
          <w:sz w:val="20"/>
          <w:szCs w:val="20"/>
          <w:lang w:val="it-IT"/>
        </w:rPr>
        <w:t xml:space="preserve"> 207).</w:t>
      </w:r>
      <w:r w:rsidRPr="005C7398">
        <w:rPr>
          <w:rFonts w:ascii="Calibri" w:eastAsia="Times New Roman" w:hAnsi="Calibri" w:cs="Calibri"/>
          <w:i/>
          <w:iCs/>
          <w:color w:val="000000"/>
          <w:sz w:val="20"/>
          <w:szCs w:val="20"/>
          <w:lang w:val="it-IT"/>
        </w:rPr>
        <w:t> </w:t>
      </w:r>
    </w:p>
    <w:p w14:paraId="02A67D04" w14:textId="2080CEC6" w:rsidR="00682B80" w:rsidRDefault="005C7398" w:rsidP="00DF1503">
      <w:pPr>
        <w:spacing w:line="240" w:lineRule="auto"/>
        <w:ind w:left="720"/>
        <w:jc w:val="both"/>
        <w:rPr>
          <w:rFonts w:ascii="Merge" w:eastAsia="Times New Roman" w:hAnsi="Merge" w:cs="Times New Roman"/>
          <w:sz w:val="20"/>
          <w:szCs w:val="20"/>
          <w:lang w:val="it-IT"/>
        </w:rPr>
      </w:pPr>
      <w:r w:rsidRPr="005C7398">
        <w:rPr>
          <w:rFonts w:ascii="Merge" w:eastAsia="Times New Roman" w:hAnsi="Merge" w:cs="Times New Roman"/>
          <w:i/>
          <w:iCs/>
          <w:color w:val="000000"/>
          <w:sz w:val="20"/>
          <w:szCs w:val="20"/>
          <w:lang w:val="it-IT"/>
        </w:rPr>
        <w:t>Iniziamo questa veglia nel buio per accogliere la Parola di Dio: guida luminosa per i nostri passi nel cammino della vita.</w:t>
      </w:r>
      <w:r w:rsidRPr="005C7398">
        <w:rPr>
          <w:rFonts w:ascii="Calibri" w:eastAsia="Times New Roman" w:hAnsi="Calibri" w:cs="Calibri"/>
          <w:i/>
          <w:iCs/>
          <w:color w:val="000000"/>
          <w:sz w:val="20"/>
          <w:szCs w:val="20"/>
          <w:lang w:val="it-IT"/>
        </w:rPr>
        <w:t> </w:t>
      </w:r>
      <w:r w:rsidRPr="005C7398">
        <w:rPr>
          <w:rFonts w:ascii="Merge" w:eastAsia="Times New Roman" w:hAnsi="Merge" w:cs="Times New Roman"/>
          <w:i/>
          <w:iCs/>
          <w:color w:val="000000"/>
          <w:sz w:val="20"/>
          <w:szCs w:val="20"/>
          <w:lang w:val="it-IT"/>
        </w:rPr>
        <w:t xml:space="preserve"> </w:t>
      </w:r>
      <w:r w:rsidRPr="005C7398">
        <w:rPr>
          <w:rFonts w:ascii="Calibri" w:eastAsia="Times New Roman" w:hAnsi="Calibri" w:cs="Calibri"/>
          <w:color w:val="000000"/>
          <w:sz w:val="20"/>
          <w:szCs w:val="20"/>
          <w:lang w:val="it-IT"/>
        </w:rPr>
        <w:t> </w:t>
      </w:r>
    </w:p>
    <w:p w14:paraId="08893722" w14:textId="77777777" w:rsidR="00DF1503" w:rsidRPr="00DF1503" w:rsidRDefault="00DF1503" w:rsidP="00DF1503">
      <w:pPr>
        <w:spacing w:line="240" w:lineRule="auto"/>
        <w:ind w:left="720"/>
        <w:jc w:val="both"/>
        <w:rPr>
          <w:rFonts w:ascii="Merge" w:eastAsia="Times New Roman" w:hAnsi="Merge" w:cs="Times New Roman"/>
          <w:sz w:val="6"/>
          <w:szCs w:val="6"/>
          <w:lang w:val="it-IT"/>
        </w:rPr>
      </w:pPr>
    </w:p>
    <w:p w14:paraId="67091BBE" w14:textId="2831340C" w:rsidR="005C7398" w:rsidRPr="005C7398" w:rsidRDefault="005C7398" w:rsidP="005C7398">
      <w:pPr>
        <w:spacing w:before="240" w:after="240" w:line="240" w:lineRule="auto"/>
        <w:rPr>
          <w:rFonts w:ascii="Merge" w:eastAsia="Times New Roman" w:hAnsi="Merge" w:cs="Times New Roman"/>
          <w:b/>
          <w:bCs/>
          <w:sz w:val="24"/>
          <w:szCs w:val="24"/>
          <w:lang w:val="it-IT"/>
        </w:rPr>
      </w:pPr>
      <w:r w:rsidRPr="005C7398">
        <w:rPr>
          <w:rFonts w:ascii="Merge" w:eastAsia="Times New Roman" w:hAnsi="Merge" w:cs="Times New Roman"/>
          <w:b/>
          <w:bCs/>
          <w:color w:val="FF0000"/>
          <w:sz w:val="24"/>
          <w:szCs w:val="24"/>
          <w:lang w:val="it-IT"/>
        </w:rPr>
        <w:t>LUCERNARIO</w:t>
      </w:r>
      <w:r w:rsidRPr="005C7398">
        <w:rPr>
          <w:rFonts w:ascii="Merge" w:eastAsia="Times New Roman" w:hAnsi="Merge" w:cs="Times New Roman"/>
          <w:b/>
          <w:bCs/>
          <w:color w:val="000000"/>
          <w:sz w:val="24"/>
          <w:szCs w:val="24"/>
          <w:lang w:val="it-IT"/>
        </w:rPr>
        <w:t xml:space="preserve"> </w:t>
      </w:r>
    </w:p>
    <w:p w14:paraId="18761EE9" w14:textId="07DF4859" w:rsidR="006B518F" w:rsidRPr="00B44A22" w:rsidRDefault="004F4B80" w:rsidP="00B44A22">
      <w:pPr>
        <w:spacing w:line="240" w:lineRule="auto"/>
        <w:jc w:val="both"/>
        <w:rPr>
          <w:rFonts w:ascii="Merge" w:eastAsia="Times New Roman" w:hAnsi="Merge" w:cs="Times New Roman"/>
          <w:bCs/>
          <w:color w:val="000000"/>
          <w:lang w:val="it-IT"/>
        </w:rPr>
      </w:pPr>
      <w:r w:rsidRPr="00B44A22">
        <w:rPr>
          <w:rFonts w:ascii="Merge" w:eastAsia="Times New Roman" w:hAnsi="Merge" w:cs="Times New Roman"/>
          <w:b/>
          <w:bCs/>
          <w:color w:val="000000"/>
          <w:lang w:val="it-IT"/>
        </w:rPr>
        <w:t>C</w:t>
      </w:r>
      <w:r w:rsidR="00DF1503">
        <w:rPr>
          <w:rFonts w:ascii="Merge" w:eastAsia="Times New Roman" w:hAnsi="Merge" w:cs="Times New Roman"/>
          <w:b/>
          <w:bCs/>
          <w:color w:val="000000"/>
          <w:lang w:val="it-IT"/>
        </w:rPr>
        <w:t>ANONE O CANTO ADATTO</w:t>
      </w:r>
    </w:p>
    <w:p w14:paraId="661AF08B" w14:textId="77777777" w:rsidR="00055D9B" w:rsidRPr="00055D9B" w:rsidRDefault="00055D9B" w:rsidP="00055D9B">
      <w:pPr>
        <w:spacing w:line="240" w:lineRule="auto"/>
        <w:ind w:left="720" w:firstLine="720"/>
        <w:jc w:val="both"/>
        <w:rPr>
          <w:rFonts w:ascii="Merge" w:eastAsia="Times New Roman" w:hAnsi="Merge" w:cs="Times New Roman"/>
          <w:bCs/>
          <w:color w:val="000000"/>
          <w:lang w:val="it-IT"/>
        </w:rPr>
      </w:pPr>
    </w:p>
    <w:p w14:paraId="2856EC36" w14:textId="77777777" w:rsidR="004F4B80" w:rsidRDefault="004F4B80" w:rsidP="004F4B80">
      <w:pPr>
        <w:spacing w:line="240" w:lineRule="auto"/>
        <w:ind w:left="720"/>
        <w:jc w:val="both"/>
        <w:rPr>
          <w:rFonts w:ascii="Merge" w:eastAsia="Times New Roman" w:hAnsi="Merge" w:cs="Times New Roman"/>
          <w:b/>
          <w:bCs/>
          <w:color w:val="000000"/>
          <w:lang w:val="it-IT"/>
        </w:rPr>
      </w:pPr>
    </w:p>
    <w:p w14:paraId="35B5670D" w14:textId="2AF5FAFD" w:rsidR="005C7398" w:rsidRPr="005C7398" w:rsidRDefault="005C7398" w:rsidP="004F4B80">
      <w:pPr>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C:</w:t>
      </w:r>
      <w:r w:rsidR="004F4B80">
        <w:rPr>
          <w:rFonts w:ascii="Calibri" w:eastAsia="Times New Roman" w:hAnsi="Calibri" w:cs="Calibri"/>
          <w:color w:val="000000"/>
          <w:lang w:val="it-IT"/>
        </w:rPr>
        <w:tab/>
      </w:r>
      <w:r w:rsidRPr="005C7398">
        <w:rPr>
          <w:rFonts w:ascii="Merge" w:eastAsia="Times New Roman" w:hAnsi="Merge" w:cs="Times New Roman"/>
          <w:color w:val="000000"/>
          <w:lang w:val="it-IT"/>
        </w:rPr>
        <w:t>Il Signore sia con voi.</w:t>
      </w:r>
    </w:p>
    <w:p w14:paraId="7D89BDF8" w14:textId="77777777" w:rsidR="004F4B80" w:rsidRDefault="005C7398" w:rsidP="004F4B80">
      <w:pPr>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A:</w:t>
      </w:r>
      <w:r w:rsidR="004F4B80">
        <w:rPr>
          <w:rFonts w:ascii="Merge" w:eastAsia="Times New Roman" w:hAnsi="Merge" w:cs="Times New Roman"/>
          <w:color w:val="000000"/>
          <w:lang w:val="it-IT"/>
        </w:rPr>
        <w:tab/>
      </w:r>
      <w:r w:rsidRPr="005C7398">
        <w:rPr>
          <w:rFonts w:ascii="Merge" w:eastAsia="Times New Roman" w:hAnsi="Merge" w:cs="Times New Roman"/>
          <w:b/>
          <w:bCs/>
          <w:color w:val="000000"/>
          <w:lang w:val="it-IT"/>
        </w:rPr>
        <w:t>E con il tuo Spirito.</w:t>
      </w:r>
    </w:p>
    <w:p w14:paraId="01AC09CD" w14:textId="4000A27D" w:rsidR="004F4B80" w:rsidRDefault="005C7398" w:rsidP="004F4B80">
      <w:pPr>
        <w:ind w:left="720" w:hanging="720"/>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C:</w:t>
      </w:r>
      <w:r w:rsidRPr="005C7398">
        <w:rPr>
          <w:rFonts w:ascii="Merge" w:eastAsia="Times New Roman" w:hAnsi="Merge" w:cs="Times New Roman"/>
          <w:color w:val="000000"/>
          <w:lang w:val="it-IT"/>
        </w:rPr>
        <w:tab/>
        <w:t xml:space="preserve">O Dio, luce vera ai nostri passi è la tua Parola, gioia e pace ai nostri cuori; fa’ che illuminati dal tuo Spirito lo accogliamo con fede viva, per scorgere nel buio delle vicende umane i segni della tua presenza. </w:t>
      </w:r>
    </w:p>
    <w:p w14:paraId="3C78C517" w14:textId="2E51580F" w:rsidR="005C7398" w:rsidRPr="005C7398" w:rsidRDefault="005C7398" w:rsidP="004F4B80">
      <w:pPr>
        <w:ind w:left="720" w:hanging="720"/>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A:</w:t>
      </w:r>
      <w:r w:rsidRPr="005C7398">
        <w:rPr>
          <w:rFonts w:ascii="Merge" w:eastAsia="Times New Roman" w:hAnsi="Merge" w:cs="Times New Roman"/>
          <w:color w:val="000000"/>
          <w:lang w:val="it-IT"/>
        </w:rPr>
        <w:tab/>
      </w:r>
      <w:r w:rsidRPr="005C7398">
        <w:rPr>
          <w:rFonts w:ascii="Merge" w:eastAsia="Times New Roman" w:hAnsi="Merge" w:cs="Times New Roman"/>
          <w:b/>
          <w:bCs/>
          <w:color w:val="000000"/>
          <w:lang w:val="it-IT"/>
        </w:rPr>
        <w:t>Amen.</w:t>
      </w:r>
    </w:p>
    <w:p w14:paraId="486236E0" w14:textId="77777777" w:rsidR="005C7398" w:rsidRPr="005C7398" w:rsidRDefault="005C7398" w:rsidP="005C7398">
      <w:pPr>
        <w:spacing w:line="240" w:lineRule="auto"/>
        <w:rPr>
          <w:rFonts w:ascii="Merge" w:eastAsia="Times New Roman" w:hAnsi="Merge" w:cs="Times New Roman"/>
          <w:sz w:val="24"/>
          <w:szCs w:val="24"/>
          <w:lang w:val="it-IT"/>
        </w:rPr>
      </w:pPr>
    </w:p>
    <w:p w14:paraId="7ADFFDD2" w14:textId="2B023D8C" w:rsidR="005C7398" w:rsidRPr="005C7398" w:rsidRDefault="005C7398" w:rsidP="00EF3DE7">
      <w:pPr>
        <w:pBdr>
          <w:bottom w:val="single" w:sz="4" w:space="1" w:color="auto"/>
        </w:pBdr>
        <w:spacing w:line="240" w:lineRule="auto"/>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 xml:space="preserve">Dal libro della Genesi </w:t>
      </w:r>
    </w:p>
    <w:p w14:paraId="53D8CA14" w14:textId="77777777" w:rsidR="00EF3DE7" w:rsidRPr="00EF3DE7" w:rsidRDefault="00EF3DE7" w:rsidP="004F4B80">
      <w:pPr>
        <w:jc w:val="both"/>
        <w:rPr>
          <w:rFonts w:ascii="Merge" w:eastAsia="Times New Roman" w:hAnsi="Merge" w:cs="Times New Roman"/>
          <w:color w:val="000000"/>
          <w:sz w:val="8"/>
          <w:szCs w:val="8"/>
          <w:lang w:val="it-IT"/>
        </w:rPr>
      </w:pPr>
    </w:p>
    <w:p w14:paraId="7ACB82AB" w14:textId="2A56827D" w:rsidR="005C7398" w:rsidRPr="005C7398" w:rsidRDefault="005C7398" w:rsidP="004F4B80">
      <w:pPr>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In quello spartiacque, per creare il tempo,</w:t>
      </w:r>
      <w:r w:rsidR="004F4B80">
        <w:rPr>
          <w:rFonts w:ascii="Merge" w:eastAsia="Times New Roman" w:hAnsi="Merge" w:cs="Times New Roman"/>
          <w:sz w:val="24"/>
          <w:szCs w:val="24"/>
          <w:lang w:val="it-IT"/>
        </w:rPr>
        <w:t xml:space="preserve"> </w:t>
      </w:r>
      <w:r w:rsidRPr="005C7398">
        <w:rPr>
          <w:rFonts w:ascii="Merge" w:eastAsia="Times New Roman" w:hAnsi="Merge" w:cs="Times New Roman"/>
          <w:color w:val="000000"/>
          <w:lang w:val="it-IT"/>
        </w:rPr>
        <w:t>il Creatore mette al mondo il sole, la luna e gli astri</w:t>
      </w:r>
      <w:r w:rsidR="004F4B80">
        <w:rPr>
          <w:rFonts w:ascii="Merge" w:eastAsia="Times New Roman" w:hAnsi="Merge" w:cs="Times New Roman"/>
          <w:color w:val="000000"/>
          <w:lang w:val="it-IT"/>
        </w:rPr>
        <w:t xml:space="preserve"> </w:t>
      </w:r>
      <w:r w:rsidRPr="005C7398">
        <w:rPr>
          <w:rFonts w:ascii="Merge" w:eastAsia="Times New Roman" w:hAnsi="Merge" w:cs="Times New Roman"/>
          <w:color w:val="000000"/>
          <w:lang w:val="it-IT"/>
        </w:rPr>
        <w:t>perché da essi siano regolati i giorni, gli anni, i mesi, le stagioni, le feste.</w:t>
      </w:r>
    </w:p>
    <w:p w14:paraId="58123197" w14:textId="77777777" w:rsidR="005C7398" w:rsidRPr="005C7398" w:rsidRDefault="005C7398" w:rsidP="005C7398">
      <w:pPr>
        <w:spacing w:line="240" w:lineRule="auto"/>
        <w:rPr>
          <w:rFonts w:ascii="Merge" w:eastAsia="Times New Roman" w:hAnsi="Merge" w:cs="Times New Roman"/>
          <w:sz w:val="24"/>
          <w:szCs w:val="24"/>
          <w:lang w:val="it-IT"/>
        </w:rPr>
      </w:pPr>
    </w:p>
    <w:p w14:paraId="4D0545E5" w14:textId="104EA2D0" w:rsidR="005C7398" w:rsidRPr="005C7398" w:rsidRDefault="005C7398" w:rsidP="004F4B80">
      <w:pPr>
        <w:spacing w:line="240" w:lineRule="auto"/>
        <w:ind w:left="720" w:hanging="720"/>
        <w:jc w:val="both"/>
        <w:rPr>
          <w:rFonts w:ascii="Merge" w:eastAsia="Times New Roman" w:hAnsi="Merge" w:cs="Times New Roman"/>
          <w:i/>
          <w:iCs/>
          <w:color w:val="000000"/>
          <w:sz w:val="20"/>
          <w:szCs w:val="20"/>
          <w:lang w:val="it-IT"/>
        </w:rPr>
      </w:pPr>
      <w:r w:rsidRPr="005C7398">
        <w:rPr>
          <w:rFonts w:ascii="Merge" w:eastAsia="Times New Roman" w:hAnsi="Merge" w:cs="Times New Roman"/>
          <w:i/>
          <w:iCs/>
          <w:color w:val="000000"/>
          <w:sz w:val="20"/>
          <w:szCs w:val="20"/>
          <w:lang w:val="it-IT"/>
        </w:rPr>
        <w:t>GUIDA:</w:t>
      </w:r>
      <w:r w:rsidR="004F4B80">
        <w:rPr>
          <w:rFonts w:ascii="Merge" w:eastAsia="Times New Roman" w:hAnsi="Merge" w:cs="Times New Roman"/>
          <w:i/>
          <w:iCs/>
          <w:color w:val="000000"/>
          <w:sz w:val="20"/>
          <w:szCs w:val="20"/>
          <w:lang w:val="it-IT"/>
        </w:rPr>
        <w:tab/>
      </w:r>
      <w:r w:rsidRPr="005C7398">
        <w:rPr>
          <w:rFonts w:ascii="Merge" w:eastAsia="Times New Roman" w:hAnsi="Merge" w:cs="Times New Roman"/>
          <w:i/>
          <w:iCs/>
          <w:color w:val="000000"/>
          <w:sz w:val="20"/>
          <w:szCs w:val="20"/>
          <w:lang w:val="it-IT"/>
        </w:rPr>
        <w:t>La nostra vita si snoda quotidianamente in due dimensioni particolari: il tempo e lo spazio. In queste, Dio ci domanda di farci attenti alla sua voce per poter fare della nostra vita un dono pieno.</w:t>
      </w:r>
      <w:r w:rsidRPr="005C7398">
        <w:rPr>
          <w:rFonts w:ascii="Calibri" w:eastAsia="Times New Roman" w:hAnsi="Calibri" w:cs="Calibri"/>
          <w:i/>
          <w:iCs/>
          <w:color w:val="000000"/>
          <w:sz w:val="20"/>
          <w:szCs w:val="20"/>
          <w:lang w:val="it-IT"/>
        </w:rPr>
        <w:t> </w:t>
      </w:r>
    </w:p>
    <w:p w14:paraId="01A8442B" w14:textId="3F064485" w:rsidR="005C7398" w:rsidRPr="005C7398" w:rsidRDefault="005C7398" w:rsidP="004F4B80">
      <w:pPr>
        <w:spacing w:line="240" w:lineRule="auto"/>
        <w:ind w:left="720"/>
        <w:jc w:val="both"/>
        <w:rPr>
          <w:rFonts w:ascii="Merge" w:eastAsia="Times New Roman" w:hAnsi="Merge" w:cs="Times New Roman"/>
          <w:sz w:val="24"/>
          <w:szCs w:val="24"/>
          <w:lang w:val="it-IT"/>
        </w:rPr>
      </w:pPr>
      <w:r w:rsidRPr="005C7398">
        <w:rPr>
          <w:rFonts w:ascii="Merge" w:eastAsia="Times New Roman" w:hAnsi="Merge" w:cs="Times New Roman"/>
          <w:i/>
          <w:iCs/>
          <w:color w:val="000000"/>
          <w:sz w:val="20"/>
          <w:szCs w:val="20"/>
          <w:lang w:val="it-IT"/>
        </w:rPr>
        <w:t>Questa sera ci soffermeremo sulla dimensione del tempo attraverso tre aspetti che lo compongono: il ritmo, il movimento e la contemplazione.</w:t>
      </w:r>
    </w:p>
    <w:p w14:paraId="2F4BC70A" w14:textId="77777777" w:rsidR="005C7398" w:rsidRPr="005C7398" w:rsidRDefault="005C7398" w:rsidP="004F4B80">
      <w:pPr>
        <w:pBdr>
          <w:bottom w:val="single" w:sz="4" w:space="1" w:color="auto"/>
        </w:pBdr>
        <w:spacing w:before="240" w:after="240" w:line="240" w:lineRule="auto"/>
        <w:jc w:val="center"/>
        <w:rPr>
          <w:rFonts w:ascii="Merge" w:eastAsia="Times New Roman" w:hAnsi="Merge" w:cs="Times New Roman"/>
          <w:sz w:val="24"/>
          <w:szCs w:val="24"/>
          <w:lang w:val="it-IT"/>
        </w:rPr>
      </w:pPr>
      <w:r w:rsidRPr="005C7398">
        <w:rPr>
          <w:rFonts w:ascii="Merge" w:eastAsia="Times New Roman" w:hAnsi="Merge" w:cs="Times New Roman"/>
          <w:b/>
          <w:bCs/>
          <w:color w:val="000000"/>
          <w:sz w:val="28"/>
          <w:szCs w:val="28"/>
          <w:lang w:val="it-IT"/>
        </w:rPr>
        <w:lastRenderedPageBreak/>
        <w:t>RITMO</w:t>
      </w:r>
      <w:r w:rsidRPr="005C7398">
        <w:rPr>
          <w:rFonts w:ascii="Calibri" w:eastAsia="Times New Roman" w:hAnsi="Calibri" w:cs="Calibri"/>
          <w:i/>
          <w:iCs/>
          <w:color w:val="000000"/>
          <w:lang w:val="it-IT"/>
        </w:rPr>
        <w:t> </w:t>
      </w:r>
    </w:p>
    <w:p w14:paraId="091FA4ED" w14:textId="294CB8EA" w:rsidR="005C7398" w:rsidRPr="005C7398" w:rsidRDefault="004F4B80" w:rsidP="004F4B80">
      <w:pPr>
        <w:spacing w:line="240" w:lineRule="auto"/>
        <w:jc w:val="right"/>
        <w:rPr>
          <w:rFonts w:ascii="Merge" w:eastAsia="Times New Roman" w:hAnsi="Merge" w:cs="Times New Roman"/>
          <w:sz w:val="24"/>
          <w:szCs w:val="24"/>
          <w:lang w:val="it-IT"/>
        </w:rPr>
      </w:pPr>
      <w:r>
        <w:rPr>
          <w:rFonts w:ascii="Merge" w:eastAsia="Times New Roman" w:hAnsi="Merge" w:cs="Times New Roman"/>
          <w:i/>
          <w:iCs/>
          <w:color w:val="000000"/>
          <w:lang w:val="it-IT"/>
        </w:rPr>
        <w:tab/>
      </w:r>
      <w:r w:rsidR="005C7398" w:rsidRPr="005C7398">
        <w:rPr>
          <w:rFonts w:ascii="Merge" w:eastAsia="Times New Roman" w:hAnsi="Merge" w:cs="Times New Roman"/>
          <w:i/>
          <w:iCs/>
          <w:color w:val="000000"/>
          <w:lang w:val="it-IT"/>
        </w:rPr>
        <w:tab/>
        <w:t>Dio ha seminato il ritmo e l’armonia nella Creazione:</w:t>
      </w:r>
    </w:p>
    <w:p w14:paraId="398374EA" w14:textId="57F2283C" w:rsidR="00B8147C" w:rsidRDefault="005C7398" w:rsidP="00B8147C">
      <w:pPr>
        <w:spacing w:line="240" w:lineRule="auto"/>
        <w:ind w:left="2160"/>
        <w:jc w:val="right"/>
        <w:rPr>
          <w:rFonts w:ascii="Merge" w:eastAsia="Times New Roman" w:hAnsi="Merge" w:cs="Times New Roman"/>
          <w:sz w:val="24"/>
          <w:szCs w:val="24"/>
          <w:lang w:val="it-IT"/>
        </w:rPr>
      </w:pPr>
      <w:r w:rsidRPr="005C7398">
        <w:rPr>
          <w:rFonts w:ascii="Merge" w:eastAsia="Times New Roman" w:hAnsi="Merge" w:cs="Times New Roman"/>
          <w:i/>
          <w:iCs/>
          <w:color w:val="000000"/>
          <w:lang w:val="it-IT"/>
        </w:rPr>
        <w:t>ha messo la musica dentro ognuno di noi.</w:t>
      </w:r>
    </w:p>
    <w:p w14:paraId="7FFE7CA2" w14:textId="610046D7" w:rsidR="00B8147C" w:rsidRDefault="00B8147C" w:rsidP="00B8147C">
      <w:pPr>
        <w:spacing w:line="240" w:lineRule="auto"/>
        <w:ind w:left="2160"/>
        <w:jc w:val="right"/>
        <w:rPr>
          <w:rFonts w:ascii="Merge" w:eastAsia="Times New Roman" w:hAnsi="Merge" w:cs="Times New Roman"/>
          <w:sz w:val="24"/>
          <w:szCs w:val="24"/>
          <w:lang w:val="it-IT"/>
        </w:rPr>
      </w:pPr>
    </w:p>
    <w:p w14:paraId="62AA86D6" w14:textId="2482DE94" w:rsidR="00B8147C" w:rsidRPr="00B8147C" w:rsidRDefault="00DF1503" w:rsidP="00B8147C">
      <w:pPr>
        <w:spacing w:line="240" w:lineRule="auto"/>
        <w:rPr>
          <w:rFonts w:ascii="Merge" w:eastAsia="Times New Roman" w:hAnsi="Merge" w:cs="Times New Roman"/>
          <w:b/>
          <w:bCs/>
          <w:lang w:val="it-IT"/>
        </w:rPr>
      </w:pPr>
      <w:r>
        <w:rPr>
          <w:rFonts w:ascii="Merge" w:eastAsia="Times New Roman" w:hAnsi="Merge" w:cs="Times New Roman"/>
          <w:b/>
          <w:bCs/>
          <w:lang w:val="it-IT"/>
        </w:rPr>
        <w:t>AUDIO</w:t>
      </w:r>
    </w:p>
    <w:p w14:paraId="70370716" w14:textId="0014D030" w:rsidR="005C7398" w:rsidRPr="005C7398" w:rsidRDefault="005C7398" w:rsidP="004F4B80">
      <w:pPr>
        <w:spacing w:before="240" w:after="240" w:line="240" w:lineRule="auto"/>
        <w:ind w:left="720" w:hanging="720"/>
        <w:jc w:val="both"/>
        <w:rPr>
          <w:rFonts w:ascii="Merge" w:eastAsia="Times New Roman" w:hAnsi="Merge" w:cs="Times New Roman"/>
          <w:lang w:val="it-IT"/>
        </w:rPr>
      </w:pPr>
      <w:r w:rsidRPr="005C7398">
        <w:rPr>
          <w:rFonts w:ascii="Merge" w:eastAsia="Times New Roman" w:hAnsi="Merge" w:cs="Times New Roman"/>
          <w:i/>
          <w:iCs/>
          <w:color w:val="000000"/>
          <w:sz w:val="20"/>
          <w:szCs w:val="20"/>
          <w:lang w:val="it-IT"/>
        </w:rPr>
        <w:t>GUIDA:</w:t>
      </w:r>
      <w:r w:rsidR="004F4B80">
        <w:rPr>
          <w:rFonts w:ascii="Merge" w:eastAsia="Times New Roman" w:hAnsi="Merge" w:cs="Times New Roman"/>
          <w:i/>
          <w:iCs/>
          <w:color w:val="000000"/>
          <w:sz w:val="20"/>
          <w:szCs w:val="20"/>
          <w:lang w:val="it-IT"/>
        </w:rPr>
        <w:tab/>
      </w:r>
      <w:r w:rsidRPr="005C7398">
        <w:rPr>
          <w:rFonts w:ascii="Merge" w:eastAsia="Times New Roman" w:hAnsi="Merge" w:cs="Times New Roman"/>
          <w:i/>
          <w:iCs/>
          <w:color w:val="000000"/>
          <w:sz w:val="20"/>
          <w:szCs w:val="20"/>
          <w:lang w:val="it-IT"/>
        </w:rPr>
        <w:t>Il ritmo è legato alla vita: il respiro, il battito cardiaco, il procedere dei propri passi… è anche una caratteristica tipica dei gesti del lavoro - macinare, tagliare, zappare, tessere, scrivere - e anche l’avvicendarsi del giorno e della notte, delle stagioni, dei mesi e degli anni inscrive la ritmica nell’armonia di ogni movimento. Tutto quanto riguarda la vita ha a che fare con il ritmo. È importante stare in ascolto di questo ritmo nelle nostre giornate, per saper riconoscere gli appelli che il Signore ci rivolge e per sapervi rispondere con prontezza.</w:t>
      </w:r>
    </w:p>
    <w:p w14:paraId="0A17D7A6" w14:textId="77777777" w:rsidR="005C7398" w:rsidRPr="005C7398" w:rsidRDefault="005C7398" w:rsidP="004F4B80">
      <w:pPr>
        <w:pBdr>
          <w:bottom w:val="single" w:sz="4" w:space="1" w:color="auto"/>
        </w:pBdr>
        <w:spacing w:line="240" w:lineRule="auto"/>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 xml:space="preserve">Da </w:t>
      </w:r>
      <w:r w:rsidRPr="005C7398">
        <w:rPr>
          <w:rFonts w:ascii="Merge" w:eastAsia="Times New Roman" w:hAnsi="Merge" w:cs="Times New Roman"/>
          <w:b/>
          <w:bCs/>
          <w:i/>
          <w:iCs/>
          <w:color w:val="000000"/>
          <w:lang w:val="it-IT"/>
        </w:rPr>
        <w:t xml:space="preserve">Einstein era violinista </w:t>
      </w:r>
      <w:r w:rsidRPr="005C7398">
        <w:rPr>
          <w:rFonts w:ascii="Merge" w:eastAsia="Times New Roman" w:hAnsi="Merge" w:cs="Times New Roman"/>
          <w:b/>
          <w:bCs/>
          <w:color w:val="000000"/>
          <w:lang w:val="it-IT"/>
        </w:rPr>
        <w:t>di Flavio Malatesta</w:t>
      </w:r>
    </w:p>
    <w:p w14:paraId="04EAA58F" w14:textId="77777777" w:rsidR="004F4B80" w:rsidRPr="004F4B80" w:rsidRDefault="004F4B80" w:rsidP="005C7398">
      <w:pPr>
        <w:spacing w:line="240" w:lineRule="auto"/>
        <w:jc w:val="both"/>
        <w:rPr>
          <w:rFonts w:ascii="Merge" w:eastAsia="Times New Roman" w:hAnsi="Merge" w:cs="Times New Roman"/>
          <w:color w:val="000000"/>
          <w:sz w:val="12"/>
          <w:szCs w:val="12"/>
          <w:lang w:val="it-IT"/>
        </w:rPr>
      </w:pPr>
    </w:p>
    <w:p w14:paraId="4FB8AA22" w14:textId="56B8A6FA"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 xml:space="preserve">Qualche anno fa assistevo a un concerto sinfonico al Teatro dell'Opera di Roma. Guardando l’orchestra suonare, notai una giovane donna dall’aria tranquilla, seduta a braccia conserte dietro a tutti i musicisti nella fila delle percussioni. Eppure non stava suonando. A un tratto la vidi sciogliere le braccia, alzarsi lentamente e prendere due grossi piatti di bronzo posizionati accanto a lei. La musica nel frattempo cresceva di volume… nel momento di massimo climax, aprì le braccia, carica di energia, e le richiuse improvvisamente producendo un fortissimo </w:t>
      </w:r>
      <w:r w:rsidRPr="005C7398">
        <w:rPr>
          <w:rFonts w:ascii="Merge" w:eastAsia="Times New Roman" w:hAnsi="Merge" w:cs="Times New Roman"/>
          <w:i/>
          <w:iCs/>
          <w:color w:val="000000"/>
          <w:lang w:val="it-IT"/>
        </w:rPr>
        <w:t>crash!</w:t>
      </w:r>
      <w:r w:rsidRPr="005C7398">
        <w:rPr>
          <w:rFonts w:ascii="Merge" w:eastAsia="Times New Roman" w:hAnsi="Merge" w:cs="Times New Roman"/>
          <w:color w:val="000000"/>
          <w:lang w:val="it-IT"/>
        </w:rPr>
        <w:t xml:space="preserve"> Ripensai a quella scena per tutta la sera. Mi misi nei suoi panni, pensando </w:t>
      </w:r>
      <w:r w:rsidRPr="005C7398">
        <w:rPr>
          <w:rFonts w:ascii="Merge" w:eastAsia="Times New Roman" w:hAnsi="Merge" w:cs="Times New Roman"/>
          <w:b/>
          <w:bCs/>
          <w:color w:val="000000"/>
          <w:lang w:val="it-IT"/>
        </w:rPr>
        <w:t>cosa sarebbe potuto accadere se</w:t>
      </w:r>
      <w:r w:rsidRPr="005C7398">
        <w:rPr>
          <w:rFonts w:ascii="Merge" w:eastAsia="Times New Roman" w:hAnsi="Merge" w:cs="Times New Roman"/>
          <w:color w:val="000000"/>
          <w:lang w:val="it-IT"/>
        </w:rPr>
        <w:t xml:space="preserve"> mi fossi addormentato nell’attesa o avessi suonato i piatti un secondo più tardi… la musica </w:t>
      </w:r>
      <w:r w:rsidRPr="005C7398">
        <w:rPr>
          <w:rFonts w:ascii="Merge" w:eastAsia="Times New Roman" w:hAnsi="Merge" w:cs="Times New Roman"/>
          <w:b/>
          <w:bCs/>
          <w:color w:val="000000"/>
          <w:lang w:val="it-IT"/>
        </w:rPr>
        <w:t>non sarebbe stata la stessa</w:t>
      </w:r>
      <w:r w:rsidRPr="005C7398">
        <w:rPr>
          <w:rFonts w:ascii="Merge" w:eastAsia="Times New Roman" w:hAnsi="Merge" w:cs="Times New Roman"/>
          <w:color w:val="000000"/>
          <w:lang w:val="it-IT"/>
        </w:rPr>
        <w:t xml:space="preserve">. Avrei perso il climax massimo, il mio momento, il mio suono sarebbe stato addirittura di intralcio agli altri musicisti… </w:t>
      </w:r>
      <w:r w:rsidRPr="005C7398">
        <w:rPr>
          <w:rFonts w:ascii="Merge" w:eastAsia="Times New Roman" w:hAnsi="Merge" w:cs="Times New Roman"/>
          <w:b/>
          <w:bCs/>
          <w:color w:val="000000"/>
          <w:lang w:val="it-IT"/>
        </w:rPr>
        <w:t>solo perché non ero in ascolto</w:t>
      </w:r>
      <w:r w:rsidRPr="005C7398">
        <w:rPr>
          <w:rFonts w:ascii="Merge" w:eastAsia="Times New Roman" w:hAnsi="Merge" w:cs="Times New Roman"/>
          <w:color w:val="000000"/>
          <w:lang w:val="it-IT"/>
        </w:rPr>
        <w:t>.</w:t>
      </w:r>
      <w:r w:rsidRPr="005C7398">
        <w:rPr>
          <w:rFonts w:ascii="Calibri" w:eastAsia="Times New Roman" w:hAnsi="Calibri" w:cs="Calibri"/>
          <w:color w:val="000000"/>
          <w:lang w:val="it-IT"/>
        </w:rPr>
        <w:t> </w:t>
      </w:r>
    </w:p>
    <w:p w14:paraId="7A63C858" w14:textId="7694F7D7" w:rsidR="005C7398" w:rsidRPr="005C7398" w:rsidRDefault="005C7398" w:rsidP="00670355">
      <w:pPr>
        <w:spacing w:before="240" w:after="240" w:line="240" w:lineRule="auto"/>
        <w:ind w:left="720" w:hanging="720"/>
        <w:jc w:val="both"/>
        <w:rPr>
          <w:rFonts w:ascii="Merge" w:eastAsia="Times New Roman" w:hAnsi="Merge" w:cs="Times New Roman"/>
          <w:sz w:val="20"/>
          <w:szCs w:val="20"/>
          <w:lang w:val="it-IT"/>
        </w:rPr>
      </w:pPr>
      <w:r w:rsidRPr="005C7398">
        <w:rPr>
          <w:rFonts w:ascii="Merge" w:eastAsia="Times New Roman" w:hAnsi="Merge" w:cs="Times New Roman"/>
          <w:i/>
          <w:iCs/>
          <w:color w:val="000000"/>
          <w:sz w:val="20"/>
          <w:szCs w:val="20"/>
          <w:lang w:val="it-IT"/>
        </w:rPr>
        <w:t>GUIDA:</w:t>
      </w:r>
      <w:r w:rsidR="00670355">
        <w:rPr>
          <w:rFonts w:ascii="Merge" w:eastAsia="Times New Roman" w:hAnsi="Merge" w:cs="Times New Roman"/>
          <w:i/>
          <w:iCs/>
          <w:color w:val="000000"/>
          <w:sz w:val="20"/>
          <w:szCs w:val="20"/>
          <w:lang w:val="it-IT"/>
        </w:rPr>
        <w:tab/>
      </w:r>
      <w:r w:rsidRPr="005C7398">
        <w:rPr>
          <w:rFonts w:ascii="Merge" w:eastAsia="Times New Roman" w:hAnsi="Merge" w:cs="Times New Roman"/>
          <w:i/>
          <w:iCs/>
          <w:color w:val="000000"/>
          <w:sz w:val="20"/>
          <w:szCs w:val="20"/>
          <w:lang w:val="it-IT"/>
        </w:rPr>
        <w:t xml:space="preserve">Nell’orchestra ognuno ha il suo ruolo speciale. Per questo ogni musicista sa che deve ascoltare </w:t>
      </w:r>
      <w:proofErr w:type="gramStart"/>
      <w:r w:rsidRPr="005C7398">
        <w:rPr>
          <w:rFonts w:ascii="Merge" w:eastAsia="Times New Roman" w:hAnsi="Merge" w:cs="Times New Roman"/>
          <w:i/>
          <w:iCs/>
          <w:color w:val="000000"/>
          <w:sz w:val="20"/>
          <w:szCs w:val="20"/>
          <w:lang w:val="it-IT"/>
        </w:rPr>
        <w:t>se</w:t>
      </w:r>
      <w:proofErr w:type="gramEnd"/>
      <w:r w:rsidRPr="005C7398">
        <w:rPr>
          <w:rFonts w:ascii="Merge" w:eastAsia="Times New Roman" w:hAnsi="Merge" w:cs="Times New Roman"/>
          <w:i/>
          <w:iCs/>
          <w:color w:val="000000"/>
          <w:sz w:val="20"/>
          <w:szCs w:val="20"/>
          <w:lang w:val="it-IT"/>
        </w:rPr>
        <w:t xml:space="preserve"> stesso e gli altri. Stare in ascolto è l’unico modo per vivere appieno le esperienze che la vita ha da offrire e per coglierle nel momento giusto; prevede concentrazione per togliere quel “rumore” che ci tiene lontani dal contatto con noi stessi, </w:t>
      </w:r>
      <w:r w:rsidRPr="005C7398">
        <w:rPr>
          <w:rFonts w:ascii="Merge" w:eastAsia="Times New Roman" w:hAnsi="Merge" w:cs="Times New Roman"/>
          <w:i/>
          <w:iCs/>
          <w:color w:val="000000"/>
          <w:sz w:val="20"/>
          <w:szCs w:val="20"/>
          <w:lang w:val="it-IT"/>
        </w:rPr>
        <w:lastRenderedPageBreak/>
        <w:t>con Dio e con gli altri. L’orecchio va allenato e l’ascolto si esercita ogni giorno.</w:t>
      </w:r>
      <w:r w:rsidRPr="005C7398">
        <w:rPr>
          <w:rFonts w:ascii="Calibri" w:eastAsia="Times New Roman" w:hAnsi="Calibri" w:cs="Calibri"/>
          <w:i/>
          <w:iCs/>
          <w:color w:val="000000"/>
          <w:sz w:val="20"/>
          <w:szCs w:val="20"/>
          <w:lang w:val="it-IT"/>
        </w:rPr>
        <w:t> </w:t>
      </w:r>
    </w:p>
    <w:p w14:paraId="6109CAAF" w14:textId="77C2A671" w:rsidR="005C7398" w:rsidRPr="005C7398" w:rsidRDefault="005C7398" w:rsidP="00670355">
      <w:pPr>
        <w:spacing w:before="240" w:after="240" w:line="240" w:lineRule="auto"/>
        <w:ind w:firstLine="360"/>
        <w:jc w:val="both"/>
        <w:rPr>
          <w:rFonts w:ascii="Merge" w:eastAsia="Times New Roman" w:hAnsi="Merge" w:cs="Times New Roman"/>
          <w:lang w:val="it-IT"/>
        </w:rPr>
      </w:pPr>
      <w:r w:rsidRPr="005C7398">
        <w:rPr>
          <w:rFonts w:ascii="Merge" w:eastAsia="Times New Roman" w:hAnsi="Merge" w:cs="Times New Roman"/>
          <w:i/>
          <w:iCs/>
          <w:color w:val="000000"/>
          <w:sz w:val="20"/>
          <w:szCs w:val="20"/>
          <w:lang w:val="it-IT"/>
        </w:rPr>
        <w:t>Ci lasciamo ora del tempo di silenzio per soffermarci su alcune domande:</w:t>
      </w:r>
    </w:p>
    <w:p w14:paraId="4FB17902" w14:textId="77777777" w:rsidR="005C7398" w:rsidRPr="005C7398" w:rsidRDefault="005C7398" w:rsidP="005C7398">
      <w:pPr>
        <w:numPr>
          <w:ilvl w:val="0"/>
          <w:numId w:val="4"/>
        </w:numPr>
        <w:spacing w:before="240" w:line="240" w:lineRule="auto"/>
        <w:jc w:val="both"/>
        <w:textAlignment w:val="baseline"/>
        <w:rPr>
          <w:rFonts w:ascii="Merge" w:eastAsia="Times New Roman" w:hAnsi="Merge" w:cs="Times New Roman"/>
          <w:color w:val="000000"/>
          <w:lang w:val="it-IT"/>
        </w:rPr>
      </w:pPr>
      <w:r w:rsidRPr="005C7398">
        <w:rPr>
          <w:rFonts w:ascii="Merge" w:eastAsia="Times New Roman" w:hAnsi="Merge" w:cs="Times New Roman"/>
          <w:color w:val="000000"/>
          <w:lang w:val="it-IT"/>
        </w:rPr>
        <w:t>Quali sono state le occasioni in cui non ho colto l’occasione per vivere qualcosa di buono? Perché?</w:t>
      </w:r>
    </w:p>
    <w:p w14:paraId="667C2EF8" w14:textId="77777777" w:rsidR="005C7398" w:rsidRPr="005C7398" w:rsidRDefault="005C7398" w:rsidP="005C7398">
      <w:pPr>
        <w:numPr>
          <w:ilvl w:val="0"/>
          <w:numId w:val="4"/>
        </w:numPr>
        <w:spacing w:after="240" w:line="240" w:lineRule="auto"/>
        <w:jc w:val="both"/>
        <w:textAlignment w:val="baseline"/>
        <w:rPr>
          <w:rFonts w:ascii="Merge" w:eastAsia="Times New Roman" w:hAnsi="Merge" w:cs="Times New Roman"/>
          <w:color w:val="000000"/>
          <w:lang w:val="it-IT"/>
        </w:rPr>
      </w:pPr>
      <w:r w:rsidRPr="005C7398">
        <w:rPr>
          <w:rFonts w:ascii="Merge" w:eastAsia="Times New Roman" w:hAnsi="Merge" w:cs="Times New Roman"/>
          <w:color w:val="000000"/>
          <w:lang w:val="it-IT"/>
        </w:rPr>
        <w:t>Quali, invece, le occasioni colte? Dove mi hanno portato?</w:t>
      </w:r>
    </w:p>
    <w:p w14:paraId="4522D9DA" w14:textId="38802187" w:rsidR="005C7398" w:rsidRPr="005C7398" w:rsidRDefault="00EF3DE7" w:rsidP="005C7398">
      <w:pPr>
        <w:spacing w:before="240" w:after="240" w:line="240" w:lineRule="auto"/>
        <w:jc w:val="both"/>
        <w:rPr>
          <w:rFonts w:ascii="Merge" w:eastAsia="Times New Roman" w:hAnsi="Merge" w:cs="Times New Roman"/>
          <w:sz w:val="24"/>
          <w:szCs w:val="24"/>
          <w:lang w:val="it-IT"/>
        </w:rPr>
      </w:pPr>
      <w:r>
        <w:rPr>
          <w:rFonts w:ascii="Calibri" w:eastAsia="Times New Roman" w:hAnsi="Calibri" w:cs="Calibri"/>
          <w:color w:val="000000"/>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7398" w:rsidRPr="005C7398">
        <w:rPr>
          <w:rFonts w:ascii="Calibri" w:eastAsia="Times New Roman" w:hAnsi="Calibri" w:cs="Calibri"/>
          <w:color w:val="000000"/>
          <w:lang w:val="it-IT"/>
        </w:rPr>
        <w:t> </w:t>
      </w:r>
      <w:r>
        <w:rPr>
          <w:rFonts w:ascii="Calibri" w:eastAsia="Times New Roman" w:hAnsi="Calibri" w:cs="Calibri"/>
          <w:color w:val="000000"/>
          <w:lang w:val="it-IT"/>
        </w:rPr>
        <w:t>_____________________________________________________________________________________________________________________________________________________________________________________________</w:t>
      </w:r>
      <w:r w:rsidR="00A10BA0">
        <w:rPr>
          <w:rFonts w:ascii="Calibri" w:eastAsia="Times New Roman" w:hAnsi="Calibri" w:cs="Calibri"/>
          <w:color w:val="000000"/>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04A5">
        <w:rPr>
          <w:rFonts w:ascii="Calibri" w:eastAsia="Times New Roman" w:hAnsi="Calibri" w:cs="Calibri"/>
          <w:color w:val="000000"/>
          <w:lang w:val="it-IT"/>
        </w:rPr>
        <w:t>_______________________________________________________________</w:t>
      </w:r>
      <w:r w:rsidR="001704A5">
        <w:rPr>
          <w:rFonts w:ascii="Calibri" w:eastAsia="Times New Roman" w:hAnsi="Calibri" w:cs="Calibri"/>
          <w:color w:val="000000"/>
          <w:lang w:val="it-IT"/>
        </w:rPr>
        <w:lastRenderedPageBreak/>
        <w:t>_____________________________________________________________________________________________________________________________________________________________________________________________</w:t>
      </w:r>
    </w:p>
    <w:p w14:paraId="56FD0E10" w14:textId="4BA19F4B" w:rsidR="00B8147C" w:rsidRDefault="00B8147C" w:rsidP="00186C2D">
      <w:pPr>
        <w:pBdr>
          <w:bottom w:val="single" w:sz="4" w:space="1" w:color="auto"/>
        </w:pBdr>
        <w:spacing w:line="240" w:lineRule="auto"/>
        <w:jc w:val="both"/>
        <w:rPr>
          <w:rFonts w:ascii="Merge" w:eastAsia="Times New Roman" w:hAnsi="Merge" w:cs="Times New Roman"/>
          <w:b/>
          <w:bCs/>
          <w:color w:val="000000"/>
          <w:lang w:val="it-IT"/>
        </w:rPr>
      </w:pPr>
    </w:p>
    <w:p w14:paraId="1268DDAF" w14:textId="77777777" w:rsidR="00DF1503" w:rsidRDefault="00DF1503" w:rsidP="00186C2D">
      <w:pPr>
        <w:pBdr>
          <w:bottom w:val="single" w:sz="4" w:space="1" w:color="auto"/>
        </w:pBdr>
        <w:spacing w:line="240" w:lineRule="auto"/>
        <w:jc w:val="both"/>
        <w:rPr>
          <w:rFonts w:ascii="Merge" w:eastAsia="Times New Roman" w:hAnsi="Merge" w:cs="Times New Roman"/>
          <w:b/>
          <w:bCs/>
          <w:color w:val="000000"/>
          <w:lang w:val="it-IT"/>
        </w:rPr>
      </w:pPr>
    </w:p>
    <w:p w14:paraId="650C6067" w14:textId="6AF869BB" w:rsidR="005C7398" w:rsidRPr="005C7398" w:rsidRDefault="005C7398" w:rsidP="00186C2D">
      <w:pPr>
        <w:pBdr>
          <w:bottom w:val="single" w:sz="4" w:space="1" w:color="auto"/>
        </w:pBdr>
        <w:spacing w:line="240" w:lineRule="auto"/>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 xml:space="preserve">Dal libro del Qoelet </w:t>
      </w:r>
    </w:p>
    <w:p w14:paraId="4F1319E2" w14:textId="77777777" w:rsidR="00186C2D" w:rsidRPr="00186C2D" w:rsidRDefault="00186C2D" w:rsidP="00186C2D">
      <w:pPr>
        <w:spacing w:line="240" w:lineRule="auto"/>
        <w:jc w:val="both"/>
        <w:rPr>
          <w:rFonts w:ascii="Merge" w:eastAsia="Times New Roman" w:hAnsi="Merge" w:cs="Times New Roman"/>
          <w:color w:val="000000"/>
          <w:sz w:val="12"/>
          <w:szCs w:val="12"/>
          <w:lang w:val="it-IT"/>
        </w:rPr>
      </w:pPr>
    </w:p>
    <w:p w14:paraId="26DB31F3" w14:textId="5B330351" w:rsidR="005C7398" w:rsidRPr="005C7398" w:rsidRDefault="005C7398" w:rsidP="00186C2D">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Tutto ha il suo momento, e ogni evento ha il suo tempo sotto il cielo.</w:t>
      </w:r>
    </w:p>
    <w:p w14:paraId="42180BA6" w14:textId="77777777" w:rsidR="005C7398" w:rsidRPr="005C7398" w:rsidRDefault="005C7398" w:rsidP="00186C2D">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C'è un tempo per nascere e un tempo per morire,</w:t>
      </w:r>
    </w:p>
    <w:p w14:paraId="2F83A703"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piantare e un tempo per sradicare quel che si è piantato.</w:t>
      </w:r>
    </w:p>
    <w:p w14:paraId="68AAF168"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uccidere e un tempo per curare,</w:t>
      </w:r>
    </w:p>
    <w:p w14:paraId="00FC2263"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demolire e un tempo per costruire.</w:t>
      </w:r>
    </w:p>
    <w:p w14:paraId="63BFF040"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piangere e un tempo per ridere,</w:t>
      </w:r>
    </w:p>
    <w:p w14:paraId="5570C19C"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fare lutto e un tempo per danzare.</w:t>
      </w:r>
    </w:p>
    <w:p w14:paraId="61C0545D"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gettare sassi e un tempo per raccoglierli,</w:t>
      </w:r>
    </w:p>
    <w:p w14:paraId="2A7153B2"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abbracciare e un tempo per astenersi dagli abbracci.</w:t>
      </w:r>
    </w:p>
    <w:p w14:paraId="58A49A52"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cercare e un tempo per perdere,</w:t>
      </w:r>
    </w:p>
    <w:p w14:paraId="3DC120A5"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conservare e un tempo per buttar via.</w:t>
      </w:r>
    </w:p>
    <w:p w14:paraId="350E2026"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strappare e un tempo per cucire,</w:t>
      </w:r>
    </w:p>
    <w:p w14:paraId="79F43335"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tacere e un tempo per parlare.</w:t>
      </w:r>
    </w:p>
    <w:p w14:paraId="285D7D8E"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amare e un tempo per odiare,</w:t>
      </w:r>
    </w:p>
    <w:p w14:paraId="25A66975"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un tempo per la guerra e un tempo per la pace.</w:t>
      </w:r>
    </w:p>
    <w:p w14:paraId="7C28822B" w14:textId="77777777" w:rsidR="005C7398" w:rsidRPr="005C7398" w:rsidRDefault="005C7398" w:rsidP="005C7398">
      <w:pPr>
        <w:spacing w:line="240" w:lineRule="auto"/>
        <w:rPr>
          <w:rFonts w:ascii="Merge" w:eastAsia="Times New Roman" w:hAnsi="Merge" w:cs="Times New Roman"/>
          <w:sz w:val="24"/>
          <w:szCs w:val="24"/>
          <w:lang w:val="it-IT"/>
        </w:rPr>
      </w:pPr>
    </w:p>
    <w:p w14:paraId="3945072E" w14:textId="77777777" w:rsidR="00682B80" w:rsidRDefault="00682B80" w:rsidP="00670355">
      <w:pPr>
        <w:jc w:val="both"/>
        <w:rPr>
          <w:rFonts w:ascii="Merge" w:eastAsia="Times New Roman" w:hAnsi="Merge" w:cs="Times New Roman"/>
          <w:b/>
          <w:bCs/>
          <w:color w:val="000000"/>
          <w:lang w:val="it-IT"/>
        </w:rPr>
      </w:pPr>
    </w:p>
    <w:p w14:paraId="3916B591" w14:textId="0634F91A" w:rsidR="005C7398" w:rsidRPr="005C7398" w:rsidRDefault="005C7398" w:rsidP="00670355">
      <w:pPr>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PREGHIERA RESPONSORIALE</w:t>
      </w:r>
    </w:p>
    <w:p w14:paraId="37403E96" w14:textId="281BE229" w:rsidR="005C7398" w:rsidRPr="005C7398" w:rsidRDefault="005C7398" w:rsidP="00670355">
      <w:pPr>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L:</w:t>
      </w:r>
      <w:r w:rsidR="00670355">
        <w:rPr>
          <w:rFonts w:ascii="Merge" w:eastAsia="Times New Roman" w:hAnsi="Merge" w:cs="Times New Roman"/>
          <w:color w:val="000000"/>
          <w:lang w:val="it-IT"/>
        </w:rPr>
        <w:tab/>
      </w:r>
      <w:r w:rsidRPr="005C7398">
        <w:rPr>
          <w:rFonts w:ascii="Merge" w:eastAsia="Times New Roman" w:hAnsi="Merge" w:cs="Times New Roman"/>
          <w:color w:val="000000"/>
          <w:lang w:val="it-IT"/>
        </w:rPr>
        <w:t>“Tutto ha il suo momento”</w:t>
      </w:r>
    </w:p>
    <w:p w14:paraId="36ADE233" w14:textId="50BFF4D8" w:rsidR="005C7398" w:rsidRPr="005C7398" w:rsidRDefault="005C7398" w:rsidP="005C7398">
      <w:pPr>
        <w:spacing w:line="240" w:lineRule="auto"/>
        <w:ind w:left="709"/>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Signore, aiutaci a stare in ascolto della tua voce che ci raggiunge silenziosa nei</w:t>
      </w:r>
      <w:r w:rsidRPr="005C7398">
        <w:rPr>
          <w:rFonts w:ascii="Calibri" w:eastAsia="Times New Roman" w:hAnsi="Calibri" w:cs="Calibri"/>
          <w:b/>
          <w:bCs/>
          <w:color w:val="000000"/>
          <w:lang w:val="it-IT"/>
        </w:rPr>
        <w:t> </w:t>
      </w:r>
      <w:r w:rsidRPr="005C7398">
        <w:rPr>
          <w:rFonts w:ascii="Merge" w:eastAsia="Times New Roman" w:hAnsi="Merge" w:cs="Times New Roman"/>
          <w:b/>
          <w:bCs/>
          <w:color w:val="000000"/>
          <w:lang w:val="it-IT"/>
        </w:rPr>
        <w:t>momenti delle nostre giornate e che ci interpella a farci strumento della tua presenza.</w:t>
      </w:r>
    </w:p>
    <w:p w14:paraId="47CB92F9" w14:textId="77777777" w:rsidR="005C7398" w:rsidRPr="005C7398" w:rsidRDefault="005C7398" w:rsidP="005C7398">
      <w:pPr>
        <w:spacing w:line="240" w:lineRule="auto"/>
        <w:rPr>
          <w:rFonts w:ascii="Merge" w:eastAsia="Times New Roman" w:hAnsi="Merge" w:cs="Times New Roman"/>
          <w:sz w:val="12"/>
          <w:szCs w:val="12"/>
          <w:lang w:val="it-IT"/>
        </w:rPr>
      </w:pPr>
    </w:p>
    <w:p w14:paraId="67D22921"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L:</w:t>
      </w:r>
      <w:r w:rsidRPr="005C7398">
        <w:rPr>
          <w:rFonts w:ascii="Merge" w:eastAsia="Times New Roman" w:hAnsi="Merge" w:cs="Times New Roman"/>
          <w:b/>
          <w:bCs/>
          <w:color w:val="000000"/>
          <w:lang w:val="it-IT"/>
        </w:rPr>
        <w:tab/>
        <w:t>“</w:t>
      </w:r>
      <w:r w:rsidRPr="005C7398">
        <w:rPr>
          <w:rFonts w:ascii="Merge" w:eastAsia="Times New Roman" w:hAnsi="Merge" w:cs="Times New Roman"/>
          <w:color w:val="000000"/>
          <w:lang w:val="it-IT"/>
        </w:rPr>
        <w:t>Un tempo per demolire e un tempo per costruire”</w:t>
      </w:r>
    </w:p>
    <w:p w14:paraId="0480CC8E" w14:textId="6F20D3EA" w:rsidR="005C7398" w:rsidRPr="005C7398" w:rsidRDefault="005C7398" w:rsidP="005C7398">
      <w:pPr>
        <w:spacing w:line="240" w:lineRule="auto"/>
        <w:ind w:left="709"/>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ab/>
      </w:r>
      <w:r w:rsidRPr="005C7398">
        <w:rPr>
          <w:rFonts w:ascii="Merge" w:eastAsia="Times New Roman" w:hAnsi="Merge" w:cs="Times New Roman"/>
          <w:b/>
          <w:bCs/>
          <w:color w:val="000000"/>
          <w:lang w:val="it-IT"/>
        </w:rPr>
        <w:t>Signore,</w:t>
      </w:r>
      <w:r w:rsidRPr="005C7398">
        <w:rPr>
          <w:rFonts w:ascii="Calibri" w:eastAsia="Times New Roman" w:hAnsi="Calibri" w:cs="Calibri"/>
          <w:b/>
          <w:bCs/>
          <w:color w:val="000000"/>
          <w:lang w:val="it-IT"/>
        </w:rPr>
        <w:t> </w:t>
      </w:r>
      <w:r w:rsidRPr="005C7398">
        <w:rPr>
          <w:rFonts w:ascii="Merge" w:eastAsia="Times New Roman" w:hAnsi="Merge" w:cs="Times New Roman"/>
          <w:b/>
          <w:bCs/>
          <w:color w:val="000000"/>
          <w:lang w:val="it-IT"/>
        </w:rPr>
        <w:t>dacci la forza di lasciare ci</w:t>
      </w:r>
      <w:r w:rsidRPr="005C7398">
        <w:rPr>
          <w:rFonts w:ascii="Merge" w:eastAsia="Times New Roman" w:hAnsi="Merge" w:cs="Merge"/>
          <w:b/>
          <w:bCs/>
          <w:color w:val="000000"/>
          <w:lang w:val="it-IT"/>
        </w:rPr>
        <w:t>ò</w:t>
      </w:r>
      <w:r w:rsidRPr="005C7398">
        <w:rPr>
          <w:rFonts w:ascii="Merge" w:eastAsia="Times New Roman" w:hAnsi="Merge" w:cs="Times New Roman"/>
          <w:b/>
          <w:bCs/>
          <w:color w:val="000000"/>
          <w:lang w:val="it-IT"/>
        </w:rPr>
        <w:t xml:space="preserve"> che ci fa chiudere, che ci isola, per aprirci alle occasioni che ci aprono alla vita, al bene per altri, che ci fanno costruire ponti e demolire i muri.</w:t>
      </w:r>
    </w:p>
    <w:p w14:paraId="5C3416D6" w14:textId="77777777" w:rsidR="005C7398" w:rsidRPr="005C7398" w:rsidRDefault="005C7398" w:rsidP="005C7398">
      <w:pPr>
        <w:spacing w:line="240" w:lineRule="auto"/>
        <w:rPr>
          <w:rFonts w:ascii="Merge" w:eastAsia="Times New Roman" w:hAnsi="Merge" w:cs="Times New Roman"/>
          <w:sz w:val="12"/>
          <w:szCs w:val="12"/>
          <w:lang w:val="it-IT"/>
        </w:rPr>
      </w:pPr>
    </w:p>
    <w:p w14:paraId="555CF2DF"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L:</w:t>
      </w:r>
      <w:r w:rsidRPr="005C7398">
        <w:rPr>
          <w:rFonts w:ascii="Merge" w:eastAsia="Times New Roman" w:hAnsi="Merge" w:cs="Times New Roman"/>
          <w:color w:val="000000"/>
          <w:lang w:val="it-IT"/>
        </w:rPr>
        <w:tab/>
        <w:t>“Un tempo per cercare”</w:t>
      </w:r>
    </w:p>
    <w:p w14:paraId="69DE3AC3" w14:textId="77777777" w:rsidR="005C7398" w:rsidRPr="005C7398" w:rsidRDefault="005C7398" w:rsidP="005C7398">
      <w:pPr>
        <w:spacing w:line="240" w:lineRule="auto"/>
        <w:ind w:left="720"/>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lastRenderedPageBreak/>
        <w:t>Signore, guida quanti sono in ricerca della propria vocazione attraverso la quale tu prometti la pienezza nel dono di sé. Sostieni quanti l’hanno scoperta, perché continuino con fiducia e speranza in te il loro cammino.</w:t>
      </w:r>
    </w:p>
    <w:p w14:paraId="0D813E4F" w14:textId="77777777" w:rsidR="005C7398" w:rsidRPr="005C7398" w:rsidRDefault="005C7398" w:rsidP="005C7398">
      <w:pPr>
        <w:spacing w:line="240" w:lineRule="auto"/>
        <w:rPr>
          <w:rFonts w:ascii="Merge" w:eastAsia="Times New Roman" w:hAnsi="Merge" w:cs="Times New Roman"/>
          <w:sz w:val="24"/>
          <w:szCs w:val="24"/>
          <w:lang w:val="it-IT"/>
        </w:rPr>
      </w:pPr>
    </w:p>
    <w:p w14:paraId="444AA579" w14:textId="72264A38" w:rsidR="00B8147C" w:rsidRDefault="00B8147C" w:rsidP="00B8147C">
      <w:pPr>
        <w:jc w:val="center"/>
        <w:rPr>
          <w:rFonts w:ascii="Merge" w:eastAsia="Times New Roman" w:hAnsi="Merge" w:cs="Times New Roman"/>
          <w:b/>
          <w:color w:val="000000"/>
          <w:shd w:val="clear" w:color="auto" w:fill="00FF00"/>
          <w:lang w:val="it-IT"/>
        </w:rPr>
      </w:pPr>
    </w:p>
    <w:p w14:paraId="41FA4473" w14:textId="77777777" w:rsidR="00B8147C" w:rsidRDefault="00B8147C" w:rsidP="00B8147C">
      <w:pPr>
        <w:jc w:val="center"/>
        <w:rPr>
          <w:rFonts w:ascii="Merge" w:eastAsia="Times New Roman" w:hAnsi="Merge" w:cs="Times New Roman"/>
          <w:color w:val="000000"/>
          <w:shd w:val="clear" w:color="auto" w:fill="00FF00"/>
          <w:lang w:val="it-IT"/>
        </w:rPr>
      </w:pPr>
    </w:p>
    <w:p w14:paraId="63E670B0" w14:textId="6B990BF1" w:rsidR="00B8147C" w:rsidRDefault="00B8147C" w:rsidP="00B8147C">
      <w:pPr>
        <w:spacing w:line="240" w:lineRule="auto"/>
        <w:jc w:val="both"/>
        <w:rPr>
          <w:rFonts w:ascii="Merge" w:eastAsia="Times New Roman" w:hAnsi="Merge" w:cs="Times New Roman"/>
          <w:b/>
          <w:bCs/>
          <w:color w:val="000000"/>
          <w:lang w:val="it-IT"/>
        </w:rPr>
      </w:pPr>
      <w:r w:rsidRPr="00B8147C">
        <w:rPr>
          <w:rFonts w:ascii="Merge" w:eastAsia="Times New Roman" w:hAnsi="Merge" w:cs="Times New Roman"/>
          <w:b/>
          <w:bCs/>
          <w:color w:val="000000"/>
          <w:lang w:val="it-IT"/>
        </w:rPr>
        <w:t>C</w:t>
      </w:r>
      <w:r>
        <w:rPr>
          <w:rFonts w:ascii="Merge" w:eastAsia="Times New Roman" w:hAnsi="Merge" w:cs="Times New Roman"/>
          <w:b/>
          <w:bCs/>
          <w:color w:val="000000"/>
          <w:lang w:val="it-IT"/>
        </w:rPr>
        <w:t>ANONE</w:t>
      </w:r>
      <w:r w:rsidRPr="00B8147C">
        <w:rPr>
          <w:rFonts w:ascii="Merge" w:eastAsia="Times New Roman" w:hAnsi="Merge" w:cs="Times New Roman"/>
          <w:b/>
          <w:bCs/>
          <w:color w:val="000000"/>
          <w:lang w:val="it-IT"/>
        </w:rPr>
        <w:t>:</w:t>
      </w:r>
      <w:r w:rsidRPr="00B8147C">
        <w:rPr>
          <w:rFonts w:ascii="Merge" w:eastAsia="Times New Roman" w:hAnsi="Merge" w:cs="Times New Roman"/>
          <w:b/>
          <w:bCs/>
          <w:color w:val="000000"/>
          <w:lang w:val="it-IT"/>
        </w:rPr>
        <w:tab/>
      </w:r>
      <w:proofErr w:type="spellStart"/>
      <w:r w:rsidRPr="00B8147C">
        <w:rPr>
          <w:rFonts w:ascii="Merge" w:eastAsia="Times New Roman" w:hAnsi="Merge" w:cs="Times New Roman"/>
          <w:b/>
          <w:bCs/>
          <w:color w:val="000000"/>
          <w:lang w:val="it-IT"/>
        </w:rPr>
        <w:t>Bonum</w:t>
      </w:r>
      <w:proofErr w:type="spellEnd"/>
      <w:r w:rsidRPr="00B8147C">
        <w:rPr>
          <w:rFonts w:ascii="Merge" w:eastAsia="Times New Roman" w:hAnsi="Merge" w:cs="Times New Roman"/>
          <w:b/>
          <w:bCs/>
          <w:color w:val="000000"/>
          <w:lang w:val="it-IT"/>
        </w:rPr>
        <w:t xml:space="preserve"> est </w:t>
      </w:r>
      <w:proofErr w:type="spellStart"/>
      <w:r w:rsidRPr="00B8147C">
        <w:rPr>
          <w:rFonts w:ascii="Merge" w:eastAsia="Times New Roman" w:hAnsi="Merge" w:cs="Times New Roman"/>
          <w:b/>
          <w:bCs/>
          <w:color w:val="000000"/>
          <w:lang w:val="it-IT"/>
        </w:rPr>
        <w:t>confidere</w:t>
      </w:r>
      <w:proofErr w:type="spellEnd"/>
      <w:r w:rsidRPr="00B8147C">
        <w:rPr>
          <w:rFonts w:ascii="Merge" w:eastAsia="Times New Roman" w:hAnsi="Merge" w:cs="Times New Roman"/>
          <w:b/>
          <w:bCs/>
          <w:color w:val="000000"/>
          <w:lang w:val="it-IT"/>
        </w:rPr>
        <w:t xml:space="preserve"> in Domino,</w:t>
      </w:r>
    </w:p>
    <w:p w14:paraId="501DFFDF" w14:textId="12BDF9E2" w:rsidR="00B8147C" w:rsidRPr="00B44A22" w:rsidRDefault="00B8147C" w:rsidP="00B8147C">
      <w:pPr>
        <w:spacing w:line="240" w:lineRule="auto"/>
        <w:jc w:val="both"/>
        <w:rPr>
          <w:rFonts w:ascii="Merge" w:eastAsia="Times New Roman" w:hAnsi="Merge" w:cs="Times New Roman"/>
          <w:bCs/>
          <w:color w:val="000000"/>
          <w:lang w:val="it-IT"/>
        </w:rPr>
      </w:pPr>
      <w:r>
        <w:rPr>
          <w:rFonts w:ascii="Merge" w:eastAsia="Times New Roman" w:hAnsi="Merge" w:cs="Times New Roman"/>
          <w:b/>
          <w:bCs/>
          <w:color w:val="000000"/>
          <w:lang w:val="it-IT"/>
        </w:rPr>
        <w:tab/>
      </w:r>
      <w:r>
        <w:rPr>
          <w:rFonts w:ascii="Merge" w:eastAsia="Times New Roman" w:hAnsi="Merge" w:cs="Times New Roman"/>
          <w:b/>
          <w:bCs/>
          <w:color w:val="000000"/>
          <w:lang w:val="it-IT"/>
        </w:rPr>
        <w:tab/>
      </w:r>
      <w:proofErr w:type="spellStart"/>
      <w:r>
        <w:rPr>
          <w:rFonts w:ascii="Merge" w:eastAsia="Times New Roman" w:hAnsi="Merge" w:cs="Times New Roman"/>
          <w:b/>
          <w:bCs/>
          <w:color w:val="000000"/>
          <w:lang w:val="it-IT"/>
        </w:rPr>
        <w:t>Bonum</w:t>
      </w:r>
      <w:proofErr w:type="spellEnd"/>
      <w:r>
        <w:rPr>
          <w:rFonts w:ascii="Merge" w:eastAsia="Times New Roman" w:hAnsi="Merge" w:cs="Times New Roman"/>
          <w:b/>
          <w:bCs/>
          <w:color w:val="000000"/>
          <w:lang w:val="it-IT"/>
        </w:rPr>
        <w:t xml:space="preserve"> sperare in Domino.</w:t>
      </w:r>
    </w:p>
    <w:p w14:paraId="4EE936C1" w14:textId="77777777" w:rsidR="00B8147C" w:rsidRDefault="00B8147C" w:rsidP="00B8147C">
      <w:pPr>
        <w:jc w:val="both"/>
        <w:rPr>
          <w:rFonts w:ascii="Merge" w:eastAsia="Times New Roman" w:hAnsi="Merge" w:cs="Times New Roman"/>
          <w:color w:val="000000"/>
          <w:shd w:val="clear" w:color="auto" w:fill="00FF00"/>
          <w:lang w:val="it-IT"/>
        </w:rPr>
      </w:pPr>
    </w:p>
    <w:p w14:paraId="09BC1419" w14:textId="31206EE2" w:rsidR="005C7398" w:rsidRPr="00A10BA0" w:rsidRDefault="00670355" w:rsidP="00A10BA0">
      <w:pPr>
        <w:pBdr>
          <w:bottom w:val="single" w:sz="4" w:space="1" w:color="auto"/>
        </w:pBdr>
        <w:jc w:val="center"/>
        <w:rPr>
          <w:rFonts w:ascii="Merge" w:eastAsia="Times New Roman" w:hAnsi="Merge" w:cs="Times New Roman"/>
          <w:color w:val="000000"/>
          <w:shd w:val="clear" w:color="auto" w:fill="00FF00"/>
          <w:lang w:val="it-IT"/>
        </w:rPr>
      </w:pPr>
      <w:r>
        <w:rPr>
          <w:rFonts w:ascii="Merge" w:eastAsia="Times New Roman" w:hAnsi="Merge" w:cs="Times New Roman"/>
          <w:color w:val="000000"/>
          <w:shd w:val="clear" w:color="auto" w:fill="00FF00"/>
          <w:lang w:val="it-IT"/>
        </w:rPr>
        <w:br w:type="page"/>
      </w:r>
      <w:r w:rsidR="005C7398" w:rsidRPr="005C7398">
        <w:rPr>
          <w:rFonts w:ascii="Merge" w:eastAsia="Times New Roman" w:hAnsi="Merge" w:cs="Times New Roman"/>
          <w:b/>
          <w:bCs/>
          <w:color w:val="000000"/>
          <w:sz w:val="28"/>
          <w:szCs w:val="28"/>
          <w:lang w:val="it-IT"/>
        </w:rPr>
        <w:lastRenderedPageBreak/>
        <w:t>MOVIMENTO</w:t>
      </w:r>
    </w:p>
    <w:p w14:paraId="4EA03B3D" w14:textId="77777777" w:rsidR="00A10BA0" w:rsidRPr="00A10BA0" w:rsidRDefault="00A10BA0" w:rsidP="00A10BA0">
      <w:pPr>
        <w:spacing w:line="240" w:lineRule="auto"/>
        <w:jc w:val="right"/>
        <w:rPr>
          <w:rFonts w:ascii="Merge" w:eastAsia="Times New Roman" w:hAnsi="Merge" w:cs="Times New Roman"/>
          <w:i/>
          <w:iCs/>
          <w:color w:val="000000"/>
          <w:sz w:val="14"/>
          <w:szCs w:val="14"/>
          <w:lang w:val="it-IT"/>
        </w:rPr>
      </w:pPr>
    </w:p>
    <w:p w14:paraId="10CE95D2" w14:textId="39A6CA00" w:rsidR="00670355" w:rsidRDefault="00A10BA0" w:rsidP="00A10BA0">
      <w:pPr>
        <w:spacing w:line="240" w:lineRule="auto"/>
        <w:jc w:val="right"/>
        <w:rPr>
          <w:rFonts w:ascii="Merge" w:eastAsia="Times New Roman" w:hAnsi="Merge" w:cs="Times New Roman"/>
          <w:i/>
          <w:iCs/>
          <w:color w:val="000000"/>
          <w:lang w:val="it-IT"/>
        </w:rPr>
      </w:pPr>
      <w:r>
        <w:rPr>
          <w:rFonts w:ascii="Merge" w:eastAsia="Times New Roman" w:hAnsi="Merge" w:cs="Times New Roman"/>
          <w:i/>
          <w:iCs/>
          <w:color w:val="000000"/>
          <w:lang w:val="it-IT"/>
        </w:rPr>
        <w:t>Il</w:t>
      </w:r>
      <w:r w:rsidR="005C7398" w:rsidRPr="005C7398">
        <w:rPr>
          <w:rFonts w:ascii="Merge" w:eastAsia="Times New Roman" w:hAnsi="Merge" w:cs="Times New Roman"/>
          <w:i/>
          <w:iCs/>
          <w:color w:val="000000"/>
          <w:lang w:val="it-IT"/>
        </w:rPr>
        <w:t xml:space="preserve"> movimento è una caratteristica intrinseca della realtà, che è costituita da una fitta rete di cose che accadono, </w:t>
      </w:r>
    </w:p>
    <w:p w14:paraId="5C2F55EB" w14:textId="77777777" w:rsidR="00670355" w:rsidRDefault="005C7398" w:rsidP="00A10BA0">
      <w:pPr>
        <w:spacing w:line="240" w:lineRule="auto"/>
        <w:jc w:val="right"/>
        <w:rPr>
          <w:rFonts w:ascii="Merge" w:eastAsia="Times New Roman" w:hAnsi="Merge" w:cs="Times New Roman"/>
          <w:sz w:val="28"/>
          <w:szCs w:val="28"/>
          <w:lang w:val="it-IT"/>
        </w:rPr>
      </w:pPr>
      <w:r w:rsidRPr="005C7398">
        <w:rPr>
          <w:rFonts w:ascii="Merge" w:eastAsia="Times New Roman" w:hAnsi="Merge" w:cs="Times New Roman"/>
          <w:i/>
          <w:iCs/>
          <w:color w:val="000000"/>
          <w:lang w:val="it-IT"/>
        </w:rPr>
        <w:t>attraverso le quali scorre la vita di Dio.</w:t>
      </w:r>
    </w:p>
    <w:p w14:paraId="4CB68EE2" w14:textId="77777777" w:rsidR="00DF1503" w:rsidRDefault="00DF1503" w:rsidP="00DF1503">
      <w:pPr>
        <w:spacing w:line="240" w:lineRule="auto"/>
        <w:rPr>
          <w:rFonts w:ascii="Merge" w:eastAsia="Times New Roman" w:hAnsi="Merge" w:cs="Times New Roman"/>
          <w:b/>
          <w:bCs/>
          <w:lang w:val="it-IT"/>
        </w:rPr>
      </w:pPr>
    </w:p>
    <w:p w14:paraId="04C7E0E7" w14:textId="5F3C9FAF" w:rsidR="00DF1503" w:rsidRDefault="00DF1503" w:rsidP="00DF1503">
      <w:pPr>
        <w:spacing w:line="240" w:lineRule="auto"/>
        <w:rPr>
          <w:rFonts w:ascii="Merge" w:eastAsia="Times New Roman" w:hAnsi="Merge" w:cs="Times New Roman"/>
          <w:b/>
          <w:bCs/>
          <w:lang w:val="it-IT"/>
        </w:rPr>
      </w:pPr>
      <w:r w:rsidRPr="00B8147C">
        <w:rPr>
          <w:rFonts w:ascii="Merge" w:eastAsia="Times New Roman" w:hAnsi="Merge" w:cs="Times New Roman"/>
          <w:b/>
          <w:bCs/>
          <w:lang w:val="it-IT"/>
        </w:rPr>
        <w:t>VIDEO</w:t>
      </w:r>
    </w:p>
    <w:p w14:paraId="33C6F8E2" w14:textId="77777777" w:rsidR="00DF1503" w:rsidRPr="00DF1503" w:rsidRDefault="00DF1503" w:rsidP="00DF1503">
      <w:pPr>
        <w:spacing w:line="240" w:lineRule="auto"/>
        <w:rPr>
          <w:rFonts w:ascii="Merge" w:eastAsia="Times New Roman" w:hAnsi="Merge" w:cs="Times New Roman"/>
          <w:b/>
          <w:bCs/>
          <w:sz w:val="6"/>
          <w:szCs w:val="6"/>
          <w:lang w:val="it-IT"/>
        </w:rPr>
      </w:pPr>
    </w:p>
    <w:p w14:paraId="0455684F" w14:textId="5C0D4974" w:rsidR="005C7398" w:rsidRPr="005C7398" w:rsidRDefault="005C7398" w:rsidP="00EF3DE7">
      <w:pPr>
        <w:spacing w:before="240" w:after="240" w:line="240" w:lineRule="auto"/>
        <w:ind w:left="720" w:hanging="720"/>
        <w:jc w:val="both"/>
        <w:rPr>
          <w:rFonts w:ascii="Merge" w:eastAsia="Times New Roman" w:hAnsi="Merge" w:cs="Times New Roman"/>
          <w:lang w:val="it-IT"/>
        </w:rPr>
      </w:pPr>
      <w:r w:rsidRPr="005C7398">
        <w:rPr>
          <w:rFonts w:ascii="Merge" w:eastAsia="Times New Roman" w:hAnsi="Merge" w:cs="Times New Roman"/>
          <w:i/>
          <w:iCs/>
          <w:color w:val="000000"/>
          <w:sz w:val="20"/>
          <w:szCs w:val="20"/>
          <w:lang w:val="it-IT"/>
        </w:rPr>
        <w:t>GUIDA:</w:t>
      </w:r>
      <w:r w:rsidR="00670355">
        <w:rPr>
          <w:rFonts w:ascii="Merge" w:eastAsia="Times New Roman" w:hAnsi="Merge" w:cs="Times New Roman"/>
          <w:i/>
          <w:iCs/>
          <w:color w:val="000000"/>
          <w:sz w:val="20"/>
          <w:szCs w:val="20"/>
          <w:lang w:val="it-IT"/>
        </w:rPr>
        <w:tab/>
      </w:r>
      <w:r w:rsidRPr="005C7398">
        <w:rPr>
          <w:rFonts w:ascii="Merge" w:eastAsia="Times New Roman" w:hAnsi="Merge" w:cs="Times New Roman"/>
          <w:i/>
          <w:iCs/>
          <w:color w:val="000000"/>
          <w:sz w:val="20"/>
          <w:szCs w:val="20"/>
          <w:lang w:val="it-IT"/>
        </w:rPr>
        <w:t>La vocazione ha a che fare con il movimento perché non è qualcosa di statico, si evolve nel tempo. Così, vivere la propria vita in Dio, significa non stare fermi: lo Spirito conduce dove non ci aspettiamo, fa incontrare chi non immaginiamo, sempre invia, incarica, accompagna. Pian piano la preghiera, l’ascolto costante della Parola, la rilettura della propria esperienza, fanno scoprire un sottile filo rosso che unisce e dà senso a tutto quello che viviamo.</w:t>
      </w:r>
      <w:r w:rsidRPr="005C7398">
        <w:rPr>
          <w:rFonts w:ascii="Calibri" w:eastAsia="Times New Roman" w:hAnsi="Calibri" w:cs="Calibri"/>
          <w:i/>
          <w:iCs/>
          <w:color w:val="000000"/>
          <w:sz w:val="20"/>
          <w:szCs w:val="20"/>
          <w:lang w:val="it-IT"/>
        </w:rPr>
        <w:t> </w:t>
      </w:r>
    </w:p>
    <w:p w14:paraId="5B8F4D01" w14:textId="77777777" w:rsidR="005C7398" w:rsidRPr="005C7398" w:rsidRDefault="005C7398" w:rsidP="00EF3DE7">
      <w:pPr>
        <w:pBdr>
          <w:bottom w:val="single" w:sz="4" w:space="1" w:color="auto"/>
        </w:pBdr>
        <w:spacing w:line="240" w:lineRule="auto"/>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 xml:space="preserve">Riempire d’acqua le giare (Testimonianza di Benedetta </w:t>
      </w:r>
      <w:proofErr w:type="spellStart"/>
      <w:r w:rsidRPr="005C7398">
        <w:rPr>
          <w:rFonts w:ascii="Merge" w:eastAsia="Times New Roman" w:hAnsi="Merge" w:cs="Times New Roman"/>
          <w:b/>
          <w:bCs/>
          <w:color w:val="000000"/>
          <w:lang w:val="it-IT"/>
        </w:rPr>
        <w:t>Cutrera</w:t>
      </w:r>
      <w:proofErr w:type="spellEnd"/>
      <w:r w:rsidRPr="005C7398">
        <w:rPr>
          <w:rFonts w:ascii="Merge" w:eastAsia="Times New Roman" w:hAnsi="Merge" w:cs="Times New Roman"/>
          <w:b/>
          <w:bCs/>
          <w:color w:val="000000"/>
          <w:lang w:val="it-IT"/>
        </w:rPr>
        <w:t>)</w:t>
      </w:r>
    </w:p>
    <w:p w14:paraId="51AA4C5E" w14:textId="77777777" w:rsidR="00EF3DE7" w:rsidRPr="00EF3DE7" w:rsidRDefault="00EF3DE7" w:rsidP="00EF3DE7">
      <w:pPr>
        <w:jc w:val="both"/>
        <w:rPr>
          <w:rFonts w:ascii="Merge" w:eastAsia="Times New Roman" w:hAnsi="Merge" w:cs="Times New Roman"/>
          <w:color w:val="000000"/>
          <w:sz w:val="12"/>
          <w:szCs w:val="12"/>
          <w:lang w:val="it-IT"/>
        </w:rPr>
      </w:pPr>
    </w:p>
    <w:p w14:paraId="238A02F2" w14:textId="09D1D378" w:rsidR="005C7398" w:rsidRPr="005C7398" w:rsidRDefault="005C7398" w:rsidP="00EF3DE7">
      <w:pPr>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L’allenamento nel mio sport, la pallavolo, come in molti altri, non consiste semplicemente nella ripetizione di un movimento, ma è una preparazione costante alla partita della settimana con gli occhi rivolti all’obiettivo del campionato. Più ci si allena e più risulta normale compiere un movimento e poi riprendersi. Più ci si allena, più il dialogo con il Signore avviene in sintonia.</w:t>
      </w:r>
      <w:r w:rsidRPr="005C7398">
        <w:rPr>
          <w:rFonts w:ascii="Calibri" w:eastAsia="Times New Roman" w:hAnsi="Calibri" w:cs="Calibri"/>
          <w:color w:val="000000"/>
          <w:lang w:val="it-IT"/>
        </w:rPr>
        <w:t> </w:t>
      </w:r>
    </w:p>
    <w:p w14:paraId="009FC0C1"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 xml:space="preserve">Ritagliarmi del tempo con il Signore serve a riconoscere le occasioni a cui dire sì, ad aguzzare l’udito per ascoltare le parole che Lui mi sussurra nella vita. </w:t>
      </w:r>
      <w:r w:rsidRPr="005C7398">
        <w:rPr>
          <w:rFonts w:ascii="Merge" w:eastAsia="Times New Roman" w:hAnsi="Merge" w:cs="Times New Roman"/>
          <w:color w:val="000000"/>
          <w:lang w:val="it-IT"/>
        </w:rPr>
        <w:t xml:space="preserve">L’allenamento permette di imparare e conservare alcuni sani automatismi del corpo, come i passi di rincorsa dell’attacco… non basta apprenderli, </w:t>
      </w:r>
      <w:r w:rsidRPr="005C7398">
        <w:rPr>
          <w:rFonts w:ascii="Merge" w:eastAsia="Times New Roman" w:hAnsi="Merge" w:cs="Times New Roman"/>
          <w:b/>
          <w:bCs/>
          <w:color w:val="000000"/>
          <w:lang w:val="it-IT"/>
        </w:rPr>
        <w:t>vanno custoditi con l’esercizio costante</w:t>
      </w:r>
      <w:r w:rsidRPr="005C7398">
        <w:rPr>
          <w:rFonts w:ascii="Merge" w:eastAsia="Times New Roman" w:hAnsi="Merge" w:cs="Times New Roman"/>
          <w:color w:val="000000"/>
          <w:lang w:val="it-IT"/>
        </w:rPr>
        <w:t>. Nella fede è come riempire le giare (</w:t>
      </w:r>
      <w:proofErr w:type="spellStart"/>
      <w:r w:rsidRPr="005C7398">
        <w:rPr>
          <w:rFonts w:ascii="Merge" w:eastAsia="Times New Roman" w:hAnsi="Merge" w:cs="Times New Roman"/>
          <w:color w:val="000000"/>
          <w:lang w:val="it-IT"/>
        </w:rPr>
        <w:t>Gv</w:t>
      </w:r>
      <w:proofErr w:type="spellEnd"/>
      <w:r w:rsidRPr="005C7398">
        <w:rPr>
          <w:rFonts w:ascii="Merge" w:eastAsia="Times New Roman" w:hAnsi="Merge" w:cs="Times New Roman"/>
          <w:color w:val="000000"/>
          <w:lang w:val="it-IT"/>
        </w:rPr>
        <w:t xml:space="preserve"> 2,1-11): quando ho sete del Signore e mi accorgo che qualcosa non va, Gesù mi chiede di </w:t>
      </w:r>
      <w:r w:rsidRPr="005C7398">
        <w:rPr>
          <w:rFonts w:ascii="Merge" w:eastAsia="Times New Roman" w:hAnsi="Merge" w:cs="Times New Roman"/>
          <w:b/>
          <w:bCs/>
          <w:color w:val="000000"/>
          <w:lang w:val="it-IT"/>
        </w:rPr>
        <w:t>ripristinare una piccola e sana abitudine</w:t>
      </w:r>
      <w:r w:rsidRPr="005C7398">
        <w:rPr>
          <w:rFonts w:ascii="Merge" w:eastAsia="Times New Roman" w:hAnsi="Merge" w:cs="Times New Roman"/>
          <w:color w:val="000000"/>
          <w:lang w:val="it-IT"/>
        </w:rPr>
        <w:t>: iniziare di nuovo a ripetere quei movimenti e a farli di nuovo miei, a renderli automatici.</w:t>
      </w:r>
      <w:r w:rsidRPr="005C7398">
        <w:rPr>
          <w:rFonts w:ascii="Calibri" w:eastAsia="Times New Roman" w:hAnsi="Calibri" w:cs="Calibri"/>
          <w:color w:val="000000"/>
          <w:lang w:val="it-IT"/>
        </w:rPr>
        <w:t> </w:t>
      </w:r>
    </w:p>
    <w:p w14:paraId="0BB2607E"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Per andare avanti non si può rimanere fermi: bisogna muoversi.</w:t>
      </w:r>
    </w:p>
    <w:p w14:paraId="552C73FA" w14:textId="77777777" w:rsidR="005C7398" w:rsidRPr="005C7398" w:rsidRDefault="005C7398" w:rsidP="005C7398">
      <w:pPr>
        <w:numPr>
          <w:ilvl w:val="0"/>
          <w:numId w:val="5"/>
        </w:numPr>
        <w:spacing w:before="240" w:line="240" w:lineRule="auto"/>
        <w:jc w:val="both"/>
        <w:textAlignment w:val="baseline"/>
        <w:rPr>
          <w:rFonts w:ascii="Merge" w:eastAsia="Times New Roman" w:hAnsi="Merge" w:cs="Times New Roman"/>
          <w:color w:val="000000"/>
          <w:lang w:val="it-IT"/>
        </w:rPr>
      </w:pPr>
      <w:r w:rsidRPr="005C7398">
        <w:rPr>
          <w:rFonts w:ascii="Merge" w:eastAsia="Times New Roman" w:hAnsi="Merge" w:cs="Times New Roman"/>
          <w:color w:val="000000"/>
          <w:lang w:val="it-IT"/>
        </w:rPr>
        <w:t>In questo tempo della mia vita mi sento in movimento? Verso cosa?</w:t>
      </w:r>
    </w:p>
    <w:p w14:paraId="229FD115" w14:textId="38292592" w:rsidR="00EF3DE7" w:rsidRPr="005C7398" w:rsidRDefault="005C7398" w:rsidP="00EF3DE7">
      <w:pPr>
        <w:numPr>
          <w:ilvl w:val="0"/>
          <w:numId w:val="5"/>
        </w:numPr>
        <w:spacing w:line="240" w:lineRule="auto"/>
        <w:jc w:val="both"/>
        <w:textAlignment w:val="baseline"/>
        <w:rPr>
          <w:rFonts w:ascii="Merge" w:eastAsia="Times New Roman" w:hAnsi="Merge" w:cs="Times New Roman"/>
          <w:color w:val="000000"/>
          <w:lang w:val="it-IT"/>
        </w:rPr>
      </w:pPr>
      <w:r w:rsidRPr="005C7398">
        <w:rPr>
          <w:rFonts w:ascii="Merge" w:eastAsia="Times New Roman" w:hAnsi="Merge" w:cs="Times New Roman"/>
          <w:color w:val="000000"/>
          <w:lang w:val="it-IT"/>
        </w:rPr>
        <w:lastRenderedPageBreak/>
        <w:t>Sono bloccato/a?</w:t>
      </w:r>
      <w:r w:rsidRPr="005C7398">
        <w:rPr>
          <w:rFonts w:ascii="Calibri" w:eastAsia="Times New Roman" w:hAnsi="Calibri" w:cs="Calibri"/>
          <w:color w:val="000000"/>
          <w:lang w:val="it-IT"/>
        </w:rPr>
        <w:t> </w:t>
      </w:r>
    </w:p>
    <w:p w14:paraId="7219102A" w14:textId="1D9327AF" w:rsidR="005C7398" w:rsidRDefault="005C7398" w:rsidP="005C7398">
      <w:pPr>
        <w:numPr>
          <w:ilvl w:val="0"/>
          <w:numId w:val="5"/>
        </w:numPr>
        <w:spacing w:after="240" w:line="240" w:lineRule="auto"/>
        <w:jc w:val="both"/>
        <w:textAlignment w:val="baseline"/>
        <w:rPr>
          <w:rFonts w:ascii="Merge" w:eastAsia="Times New Roman" w:hAnsi="Merge" w:cs="Times New Roman"/>
          <w:color w:val="000000"/>
          <w:lang w:val="it-IT"/>
        </w:rPr>
      </w:pPr>
      <w:r w:rsidRPr="005C7398">
        <w:rPr>
          <w:rFonts w:ascii="Merge" w:eastAsia="Times New Roman" w:hAnsi="Merge" w:cs="Times New Roman"/>
          <w:color w:val="000000"/>
          <w:lang w:val="it-IT"/>
        </w:rPr>
        <w:t>Avverto qualche appello del Signore per la mia vita, oggi? Quale?</w:t>
      </w:r>
    </w:p>
    <w:p w14:paraId="070E6735" w14:textId="0CBA2FFE" w:rsidR="00EF3DE7" w:rsidRPr="00FB38D1" w:rsidRDefault="00EF3DE7" w:rsidP="005C7398">
      <w:pPr>
        <w:spacing w:before="240" w:after="240" w:line="240" w:lineRule="auto"/>
        <w:jc w:val="both"/>
        <w:rPr>
          <w:rFonts w:ascii="Merge" w:eastAsia="Times New Roman" w:hAnsi="Merge" w:cs="Times New Roman"/>
          <w:sz w:val="24"/>
          <w:szCs w:val="24"/>
          <w:lang w:val="it-IT"/>
        </w:rPr>
      </w:pPr>
      <w:r w:rsidRPr="00EF3DE7">
        <w:rPr>
          <w:rFonts w:ascii="Calibri" w:eastAsia="Times New Roman" w:hAnsi="Calibri" w:cs="Calibri"/>
          <w:color w:val="000000"/>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w:t>
      </w:r>
      <w:r w:rsidR="00FB38D1">
        <w:rPr>
          <w:rFonts w:ascii="Calibri" w:eastAsia="Times New Roman" w:hAnsi="Calibri" w:cs="Calibri"/>
          <w:color w:val="000000"/>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B38D1">
        <w:rPr>
          <w:rFonts w:ascii="Calibri" w:eastAsia="Times New Roman" w:hAnsi="Calibri" w:cs="Calibri"/>
          <w:color w:val="000000"/>
          <w:lang w:val="it-IT"/>
        </w:rPr>
        <w:lastRenderedPageBreak/>
        <w:t>______________________________________________________________________________________________________________________________</w:t>
      </w:r>
    </w:p>
    <w:p w14:paraId="7ADB6DCD" w14:textId="77777777" w:rsidR="00DF1503" w:rsidRDefault="00DF1503" w:rsidP="00EF3DE7">
      <w:pPr>
        <w:pBdr>
          <w:bottom w:val="single" w:sz="4" w:space="1" w:color="auto"/>
        </w:pBdr>
        <w:spacing w:line="240" w:lineRule="auto"/>
        <w:jc w:val="both"/>
        <w:rPr>
          <w:rFonts w:ascii="Merge" w:eastAsia="Times New Roman" w:hAnsi="Merge" w:cs="Times New Roman"/>
          <w:b/>
          <w:bCs/>
          <w:color w:val="000000"/>
          <w:lang w:val="it-IT"/>
        </w:rPr>
      </w:pPr>
    </w:p>
    <w:p w14:paraId="5583C6D2" w14:textId="7346B6B0" w:rsidR="005C7398" w:rsidRPr="005C7398" w:rsidRDefault="005C7398" w:rsidP="00EF3DE7">
      <w:pPr>
        <w:pBdr>
          <w:bottom w:val="single" w:sz="4" w:space="1" w:color="auto"/>
        </w:pBdr>
        <w:spacing w:line="240" w:lineRule="auto"/>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 xml:space="preserve">Dalla prima lettera di San Paolo apostolo ai Corinzi </w:t>
      </w:r>
    </w:p>
    <w:p w14:paraId="7971F335" w14:textId="77777777" w:rsidR="00EF3DE7" w:rsidRPr="00EF3DE7" w:rsidRDefault="00EF3DE7" w:rsidP="00EF3DE7">
      <w:pPr>
        <w:spacing w:line="240" w:lineRule="auto"/>
        <w:jc w:val="both"/>
        <w:rPr>
          <w:rFonts w:ascii="Merge" w:eastAsia="Times New Roman" w:hAnsi="Merge" w:cs="Times New Roman"/>
          <w:color w:val="000000"/>
          <w:sz w:val="12"/>
          <w:szCs w:val="12"/>
          <w:lang w:val="it-IT"/>
        </w:rPr>
      </w:pPr>
    </w:p>
    <w:p w14:paraId="3B6F3AF5" w14:textId="3E1CFF11" w:rsidR="005C7398" w:rsidRPr="005C7398" w:rsidRDefault="005C7398" w:rsidP="00EF3DE7">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Annunciare il Vangelo non è per me un vanto, perché è una necessità che mi si impone: guai a me se non annuncio il Vangelo! è un incarico che mi è stato affidato. Qual è dunque la mia ricompensa? Quella di annunciare gratuitamente il Vangelo.</w:t>
      </w:r>
      <w:r w:rsidRPr="005C7398">
        <w:rPr>
          <w:rFonts w:ascii="Calibri" w:eastAsia="Times New Roman" w:hAnsi="Calibri" w:cs="Calibri"/>
          <w:color w:val="000000"/>
          <w:lang w:val="it-IT"/>
        </w:rPr>
        <w:t> </w:t>
      </w:r>
    </w:p>
    <w:p w14:paraId="1A7F8E8D" w14:textId="77777777" w:rsidR="00FB38D1" w:rsidRDefault="005C7398" w:rsidP="00EF3DE7">
      <w:pPr>
        <w:spacing w:line="240" w:lineRule="auto"/>
        <w:jc w:val="both"/>
        <w:rPr>
          <w:rFonts w:ascii="Merge" w:eastAsia="Times New Roman" w:hAnsi="Merge" w:cs="Times New Roman"/>
          <w:color w:val="000000"/>
          <w:lang w:val="it-IT"/>
        </w:rPr>
      </w:pPr>
      <w:r w:rsidRPr="005C7398">
        <w:rPr>
          <w:rFonts w:ascii="Merge" w:eastAsia="Times New Roman" w:hAnsi="Merge" w:cs="Times New Roman"/>
          <w:color w:val="000000"/>
          <w:lang w:val="it-IT"/>
        </w:rPr>
        <w:t xml:space="preserve">Non sapete che, nelle corse allo stadio, tutti corrono, ma uno solo conquista il premio? Correte anche voi in modo da conquistarlo! </w:t>
      </w:r>
    </w:p>
    <w:p w14:paraId="672AB953" w14:textId="76BBB79A" w:rsidR="005C7398" w:rsidRPr="005C7398" w:rsidRDefault="005C7398" w:rsidP="00EF3DE7">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Io dunque corro, ma non come chi è senza mèta.</w:t>
      </w:r>
    </w:p>
    <w:p w14:paraId="089C7EDE" w14:textId="77777777" w:rsidR="00FB38D1" w:rsidRDefault="00FB38D1" w:rsidP="00EF3DE7">
      <w:pPr>
        <w:jc w:val="both"/>
        <w:rPr>
          <w:rFonts w:ascii="Merge" w:eastAsia="Times New Roman" w:hAnsi="Merge" w:cs="Times New Roman"/>
          <w:b/>
          <w:bCs/>
          <w:color w:val="000000"/>
          <w:lang w:val="it-IT"/>
        </w:rPr>
      </w:pPr>
    </w:p>
    <w:p w14:paraId="0E5E357E" w14:textId="5DCFD147" w:rsidR="00EF3DE7" w:rsidRPr="005C7398" w:rsidRDefault="005C7398" w:rsidP="00EF3DE7">
      <w:pPr>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PREGHIERA INSIEME</w:t>
      </w:r>
    </w:p>
    <w:p w14:paraId="0A50872A" w14:textId="77777777" w:rsidR="005C7398" w:rsidRPr="005C7398" w:rsidRDefault="005C7398" w:rsidP="00EF3DE7">
      <w:pPr>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Inizia un altro giorno.</w:t>
      </w:r>
    </w:p>
    <w:p w14:paraId="4E5E108D"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Gesù vuole viverlo in me.</w:t>
      </w:r>
      <w:r w:rsidRPr="005C7398">
        <w:rPr>
          <w:rFonts w:ascii="Calibri" w:eastAsia="Times New Roman" w:hAnsi="Calibri" w:cs="Calibri"/>
          <w:color w:val="000000"/>
          <w:lang w:val="it-IT"/>
        </w:rPr>
        <w:t> </w:t>
      </w:r>
    </w:p>
    <w:p w14:paraId="09ADD734"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Con me cammina tra gli uomini d'oggi.</w:t>
      </w:r>
    </w:p>
    <w:p w14:paraId="6D25A188"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Incontrerà</w:t>
      </w:r>
    </w:p>
    <w:p w14:paraId="57B2CEB9"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ciascuno di quelli che entreranno nella mia casa,</w:t>
      </w:r>
    </w:p>
    <w:p w14:paraId="01B173D7"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che incrocerò per la strada.</w:t>
      </w:r>
    </w:p>
    <w:p w14:paraId="0FB5B069"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Tutti saranno quelli che egli è venuto a cercare.</w:t>
      </w:r>
    </w:p>
    <w:p w14:paraId="483D738E"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Ciascuno, colui che è venuto a salvare.</w:t>
      </w:r>
    </w:p>
    <w:p w14:paraId="7886DD08"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A coloro che mi parleranno,</w:t>
      </w:r>
      <w:r w:rsidRPr="005C7398">
        <w:rPr>
          <w:rFonts w:ascii="Calibri" w:eastAsia="Times New Roman" w:hAnsi="Calibri" w:cs="Calibri"/>
          <w:color w:val="000000"/>
          <w:lang w:val="it-IT"/>
        </w:rPr>
        <w:t> </w:t>
      </w:r>
    </w:p>
    <w:p w14:paraId="68DA82ED"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egli avrà qualche cosa da dire.</w:t>
      </w:r>
    </w:p>
    <w:p w14:paraId="21DDA43A"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Tutto sarà permesso in questo giorno che viene,</w:t>
      </w:r>
    </w:p>
    <w:p w14:paraId="4EF20EA6"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tutto sarà permesso ed esigerà che io dica il mio sì.</w:t>
      </w:r>
    </w:p>
    <w:p w14:paraId="3728DE62"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Gesù in noi, non cessa di essere inviato,</w:t>
      </w:r>
    </w:p>
    <w:p w14:paraId="35E8148B"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durante questo giorno che inizia,</w:t>
      </w:r>
    </w:p>
    <w:p w14:paraId="2368E227"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a tutta l'umanità, del nostro tempo, di ogni tempo,</w:t>
      </w:r>
    </w:p>
    <w:p w14:paraId="09B8BADA" w14:textId="77777777"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della mia città e del mondo.</w:t>
      </w:r>
    </w:p>
    <w:p w14:paraId="0EE4F804" w14:textId="478B6A1F" w:rsidR="005C7398" w:rsidRPr="005C7398" w:rsidRDefault="005C7398" w:rsidP="005C7398">
      <w:pPr>
        <w:spacing w:line="240" w:lineRule="auto"/>
        <w:jc w:val="both"/>
        <w:rPr>
          <w:rFonts w:ascii="Merge" w:eastAsia="Times New Roman" w:hAnsi="Merge" w:cs="Times New Roman"/>
          <w:sz w:val="24"/>
          <w:szCs w:val="24"/>
          <w:lang w:val="it-IT"/>
        </w:rPr>
      </w:pPr>
      <w:r w:rsidRPr="005C7398">
        <w:rPr>
          <w:rFonts w:ascii="Calibri" w:eastAsia="Times New Roman" w:hAnsi="Calibri" w:cs="Calibri"/>
          <w:color w:val="000000"/>
          <w:lang w:val="it-IT"/>
        </w:rPr>
        <w:t> </w:t>
      </w:r>
      <w:r w:rsidRPr="005C7398">
        <w:rPr>
          <w:rFonts w:ascii="Merge" w:eastAsia="Times New Roman" w:hAnsi="Merge" w:cs="Times New Roman"/>
          <w:color w:val="000000"/>
          <w:lang w:val="it-IT"/>
        </w:rPr>
        <w:tab/>
      </w:r>
      <w:r w:rsidRPr="005C7398">
        <w:rPr>
          <w:rFonts w:ascii="Merge" w:eastAsia="Times New Roman" w:hAnsi="Merge" w:cs="Times New Roman"/>
          <w:color w:val="000000"/>
          <w:lang w:val="it-IT"/>
        </w:rPr>
        <w:tab/>
      </w:r>
      <w:r w:rsidRPr="005C7398">
        <w:rPr>
          <w:rFonts w:ascii="Merge" w:eastAsia="Times New Roman" w:hAnsi="Merge" w:cs="Times New Roman"/>
          <w:color w:val="000000"/>
          <w:lang w:val="it-IT"/>
        </w:rPr>
        <w:tab/>
      </w:r>
      <w:r w:rsidRPr="005C7398">
        <w:rPr>
          <w:rFonts w:ascii="Merge" w:eastAsia="Times New Roman" w:hAnsi="Merge" w:cs="Times New Roman"/>
          <w:color w:val="000000"/>
          <w:lang w:val="it-IT"/>
        </w:rPr>
        <w:tab/>
      </w:r>
      <w:r w:rsidRPr="005C7398">
        <w:rPr>
          <w:rFonts w:ascii="Merge" w:eastAsia="Times New Roman" w:hAnsi="Merge" w:cs="Times New Roman"/>
          <w:color w:val="000000"/>
          <w:sz w:val="18"/>
          <w:szCs w:val="18"/>
          <w:lang w:val="it-IT"/>
        </w:rPr>
        <w:t xml:space="preserve">(Madeleine </w:t>
      </w:r>
      <w:proofErr w:type="spellStart"/>
      <w:r w:rsidRPr="005C7398">
        <w:rPr>
          <w:rFonts w:ascii="Merge" w:eastAsia="Times New Roman" w:hAnsi="Merge" w:cs="Times New Roman"/>
          <w:color w:val="000000"/>
          <w:sz w:val="18"/>
          <w:szCs w:val="18"/>
          <w:lang w:val="it-IT"/>
        </w:rPr>
        <w:t>Delbr</w:t>
      </w:r>
      <w:r w:rsidR="00EF3DE7">
        <w:rPr>
          <w:rFonts w:ascii="Merge" w:eastAsia="Times New Roman" w:hAnsi="Merge" w:cs="Times New Roman"/>
          <w:color w:val="000000"/>
          <w:sz w:val="18"/>
          <w:szCs w:val="18"/>
          <w:lang w:val="it-IT"/>
        </w:rPr>
        <w:t>ê</w:t>
      </w:r>
      <w:r w:rsidRPr="005C7398">
        <w:rPr>
          <w:rFonts w:ascii="Merge" w:eastAsia="Times New Roman" w:hAnsi="Merge" w:cs="Times New Roman"/>
          <w:color w:val="000000"/>
          <w:sz w:val="18"/>
          <w:szCs w:val="18"/>
          <w:lang w:val="it-IT"/>
        </w:rPr>
        <w:t>l</w:t>
      </w:r>
      <w:proofErr w:type="spellEnd"/>
      <w:r w:rsidRPr="005C7398">
        <w:rPr>
          <w:rFonts w:ascii="Merge" w:eastAsia="Times New Roman" w:hAnsi="Merge" w:cs="Times New Roman"/>
          <w:color w:val="000000"/>
          <w:sz w:val="18"/>
          <w:szCs w:val="18"/>
          <w:lang w:val="it-IT"/>
        </w:rPr>
        <w:t>)</w:t>
      </w:r>
    </w:p>
    <w:p w14:paraId="3B065CB6" w14:textId="77777777" w:rsidR="00EF3DE7" w:rsidRDefault="00EF3DE7" w:rsidP="005C7398">
      <w:pPr>
        <w:spacing w:before="240" w:after="240" w:line="240" w:lineRule="auto"/>
        <w:jc w:val="both"/>
        <w:rPr>
          <w:rFonts w:ascii="Merge" w:eastAsia="Times New Roman" w:hAnsi="Merge" w:cs="Times New Roman"/>
          <w:color w:val="000000"/>
          <w:shd w:val="clear" w:color="auto" w:fill="00FF00"/>
          <w:lang w:val="it-IT"/>
        </w:rPr>
      </w:pPr>
    </w:p>
    <w:p w14:paraId="055B79FD" w14:textId="0F73650C" w:rsidR="00B8147C" w:rsidRDefault="005C7398" w:rsidP="00B8147C">
      <w:pPr>
        <w:spacing w:line="240" w:lineRule="auto"/>
        <w:jc w:val="both"/>
        <w:rPr>
          <w:rFonts w:ascii="Merge" w:eastAsia="Times New Roman" w:hAnsi="Merge" w:cs="Times New Roman"/>
          <w:b/>
          <w:bCs/>
          <w:color w:val="000000"/>
          <w:lang w:val="it-IT"/>
        </w:rPr>
      </w:pPr>
      <w:r w:rsidRPr="00B8147C">
        <w:rPr>
          <w:rFonts w:ascii="Merge" w:eastAsia="Times New Roman" w:hAnsi="Merge" w:cs="Times New Roman"/>
          <w:b/>
          <w:bCs/>
          <w:color w:val="000000"/>
          <w:lang w:val="it-IT"/>
        </w:rPr>
        <w:t>C</w:t>
      </w:r>
      <w:r w:rsidR="00B8147C">
        <w:rPr>
          <w:rFonts w:ascii="Merge" w:eastAsia="Times New Roman" w:hAnsi="Merge" w:cs="Times New Roman"/>
          <w:b/>
          <w:bCs/>
          <w:color w:val="000000"/>
          <w:lang w:val="it-IT"/>
        </w:rPr>
        <w:t>ANONE:</w:t>
      </w:r>
      <w:r w:rsidR="00B8147C">
        <w:rPr>
          <w:rFonts w:ascii="Merge" w:eastAsia="Times New Roman" w:hAnsi="Merge" w:cs="Times New Roman"/>
          <w:b/>
          <w:bCs/>
          <w:color w:val="000000"/>
          <w:lang w:val="it-IT"/>
        </w:rPr>
        <w:tab/>
      </w:r>
      <w:proofErr w:type="spellStart"/>
      <w:r w:rsidR="006B518F" w:rsidRPr="00B8147C">
        <w:rPr>
          <w:rFonts w:ascii="Merge" w:eastAsia="Times New Roman" w:hAnsi="Merge" w:cs="Times New Roman"/>
          <w:b/>
          <w:bCs/>
          <w:color w:val="000000"/>
          <w:lang w:val="it-IT"/>
        </w:rPr>
        <w:t>Misericordias</w:t>
      </w:r>
      <w:proofErr w:type="spellEnd"/>
      <w:r w:rsidR="006B518F" w:rsidRPr="00B8147C">
        <w:rPr>
          <w:rFonts w:ascii="Merge" w:eastAsia="Times New Roman" w:hAnsi="Merge" w:cs="Times New Roman"/>
          <w:b/>
          <w:bCs/>
          <w:color w:val="000000"/>
          <w:lang w:val="it-IT"/>
        </w:rPr>
        <w:t xml:space="preserve"> Domini </w:t>
      </w:r>
    </w:p>
    <w:p w14:paraId="489F4003" w14:textId="4133DEEC" w:rsidR="00EF3DE7" w:rsidRPr="00DF1503" w:rsidRDefault="006B518F" w:rsidP="00DF1503">
      <w:pPr>
        <w:spacing w:line="240" w:lineRule="auto"/>
        <w:ind w:left="720" w:firstLine="720"/>
        <w:jc w:val="both"/>
        <w:rPr>
          <w:rFonts w:ascii="Merge" w:eastAsia="Times New Roman" w:hAnsi="Merge" w:cs="Times New Roman"/>
          <w:b/>
          <w:bCs/>
          <w:color w:val="000000"/>
          <w:lang w:val="it-IT"/>
        </w:rPr>
      </w:pPr>
      <w:r w:rsidRPr="00B8147C">
        <w:rPr>
          <w:rFonts w:ascii="Merge" w:eastAsia="Times New Roman" w:hAnsi="Merge" w:cs="Times New Roman"/>
          <w:b/>
          <w:bCs/>
          <w:color w:val="000000"/>
          <w:lang w:val="it-IT"/>
        </w:rPr>
        <w:t xml:space="preserve">in </w:t>
      </w:r>
      <w:proofErr w:type="spellStart"/>
      <w:r w:rsidRPr="00B8147C">
        <w:rPr>
          <w:rFonts w:ascii="Merge" w:eastAsia="Times New Roman" w:hAnsi="Merge" w:cs="Times New Roman"/>
          <w:b/>
          <w:bCs/>
          <w:color w:val="000000"/>
          <w:lang w:val="it-IT"/>
        </w:rPr>
        <w:t>aeternum</w:t>
      </w:r>
      <w:proofErr w:type="spellEnd"/>
      <w:r w:rsidRPr="00B8147C">
        <w:rPr>
          <w:rFonts w:ascii="Merge" w:eastAsia="Times New Roman" w:hAnsi="Merge" w:cs="Times New Roman"/>
          <w:b/>
          <w:bCs/>
          <w:color w:val="000000"/>
          <w:lang w:val="it-IT"/>
        </w:rPr>
        <w:t xml:space="preserve"> </w:t>
      </w:r>
      <w:proofErr w:type="spellStart"/>
      <w:r w:rsidRPr="00B8147C">
        <w:rPr>
          <w:rFonts w:ascii="Merge" w:eastAsia="Times New Roman" w:hAnsi="Merge" w:cs="Times New Roman"/>
          <w:b/>
          <w:bCs/>
          <w:color w:val="000000"/>
          <w:lang w:val="it-IT"/>
        </w:rPr>
        <w:t>cantabo</w:t>
      </w:r>
      <w:proofErr w:type="spellEnd"/>
      <w:r w:rsidRPr="00B8147C">
        <w:rPr>
          <w:rFonts w:ascii="Merge" w:eastAsia="Times New Roman" w:hAnsi="Merge" w:cs="Times New Roman"/>
          <w:b/>
          <w:bCs/>
          <w:color w:val="000000"/>
          <w:lang w:val="it-IT"/>
        </w:rPr>
        <w:t xml:space="preserve"> (</w:t>
      </w:r>
      <w:proofErr w:type="spellStart"/>
      <w:r w:rsidRPr="00B8147C">
        <w:rPr>
          <w:rFonts w:ascii="Merge" w:eastAsia="Times New Roman" w:hAnsi="Merge" w:cs="Times New Roman"/>
          <w:b/>
          <w:bCs/>
          <w:color w:val="000000"/>
          <w:lang w:val="it-IT"/>
        </w:rPr>
        <w:t>rip</w:t>
      </w:r>
      <w:proofErr w:type="spellEnd"/>
      <w:r w:rsidRPr="00B8147C">
        <w:rPr>
          <w:rFonts w:ascii="Merge" w:eastAsia="Times New Roman" w:hAnsi="Merge" w:cs="Times New Roman"/>
          <w:b/>
          <w:bCs/>
          <w:color w:val="000000"/>
          <w:lang w:val="it-IT"/>
        </w:rPr>
        <w:t>.)</w:t>
      </w:r>
    </w:p>
    <w:p w14:paraId="2DA702D5" w14:textId="0FC4F7FD" w:rsidR="005C7398" w:rsidRPr="005C7398" w:rsidRDefault="005C7398" w:rsidP="00EF3DE7">
      <w:pPr>
        <w:pBdr>
          <w:bottom w:val="single" w:sz="4" w:space="1" w:color="auto"/>
        </w:pBdr>
        <w:spacing w:before="240" w:after="240" w:line="240" w:lineRule="auto"/>
        <w:jc w:val="center"/>
        <w:rPr>
          <w:rFonts w:ascii="Merge" w:eastAsia="Times New Roman" w:hAnsi="Merge" w:cs="Times New Roman"/>
          <w:sz w:val="24"/>
          <w:szCs w:val="24"/>
          <w:lang w:val="it-IT"/>
        </w:rPr>
      </w:pPr>
      <w:r w:rsidRPr="005C7398">
        <w:rPr>
          <w:rFonts w:ascii="Merge" w:eastAsia="Times New Roman" w:hAnsi="Merge" w:cs="Times New Roman"/>
          <w:b/>
          <w:bCs/>
          <w:color w:val="000000"/>
          <w:sz w:val="28"/>
          <w:szCs w:val="28"/>
          <w:lang w:val="it-IT"/>
        </w:rPr>
        <w:lastRenderedPageBreak/>
        <w:t>CONTEMPLAZIONE</w:t>
      </w:r>
    </w:p>
    <w:p w14:paraId="79CD113A" w14:textId="60012CF0" w:rsidR="00EF3DE7" w:rsidRDefault="005C7398" w:rsidP="00EF3DE7">
      <w:pPr>
        <w:spacing w:line="240" w:lineRule="auto"/>
        <w:ind w:hanging="3685"/>
        <w:jc w:val="right"/>
        <w:rPr>
          <w:rFonts w:ascii="Merge" w:eastAsia="Times New Roman" w:hAnsi="Merge" w:cs="Times New Roman"/>
          <w:i/>
          <w:iCs/>
          <w:color w:val="000000"/>
          <w:lang w:val="it-IT"/>
        </w:rPr>
      </w:pPr>
      <w:r w:rsidRPr="005C7398">
        <w:rPr>
          <w:rFonts w:ascii="Merge" w:eastAsia="Times New Roman" w:hAnsi="Merge" w:cs="Times New Roman"/>
          <w:i/>
          <w:iCs/>
          <w:color w:val="000000"/>
          <w:lang w:val="it-IT"/>
        </w:rPr>
        <w:t xml:space="preserve">Contemplare trasforma, </w:t>
      </w:r>
    </w:p>
    <w:p w14:paraId="61B10B08" w14:textId="126A4F8C" w:rsidR="00EF3DE7" w:rsidRDefault="005C7398" w:rsidP="00EF3DE7">
      <w:pPr>
        <w:spacing w:line="240" w:lineRule="auto"/>
        <w:ind w:hanging="3685"/>
        <w:jc w:val="right"/>
        <w:rPr>
          <w:rFonts w:ascii="Merge" w:eastAsia="Times New Roman" w:hAnsi="Merge" w:cs="Times New Roman"/>
          <w:i/>
          <w:iCs/>
          <w:color w:val="000000"/>
          <w:lang w:val="it-IT"/>
        </w:rPr>
      </w:pPr>
      <w:r w:rsidRPr="005C7398">
        <w:rPr>
          <w:rFonts w:ascii="Merge" w:eastAsia="Times New Roman" w:hAnsi="Merge" w:cs="Times New Roman"/>
          <w:i/>
          <w:iCs/>
          <w:color w:val="000000"/>
          <w:lang w:val="it-IT"/>
        </w:rPr>
        <w:t>l’uomo diventa ciò che</w:t>
      </w:r>
      <w:r w:rsidRPr="005C7398">
        <w:rPr>
          <w:rFonts w:ascii="Calibri" w:eastAsia="Times New Roman" w:hAnsi="Calibri" w:cs="Calibri"/>
          <w:i/>
          <w:iCs/>
          <w:color w:val="000000"/>
          <w:lang w:val="it-IT"/>
        </w:rPr>
        <w:t> </w:t>
      </w:r>
      <w:r w:rsidRPr="005C7398">
        <w:rPr>
          <w:rFonts w:ascii="Merge" w:eastAsia="Times New Roman" w:hAnsi="Merge" w:cs="Times New Roman"/>
          <w:i/>
          <w:iCs/>
          <w:color w:val="000000"/>
          <w:lang w:val="it-IT"/>
        </w:rPr>
        <w:t xml:space="preserve">guarda con gli occhi del cuore. </w:t>
      </w:r>
    </w:p>
    <w:p w14:paraId="59DFA5B2" w14:textId="7DFBCFDC" w:rsidR="00EF3DE7" w:rsidRDefault="005C7398" w:rsidP="00EF3DE7">
      <w:pPr>
        <w:spacing w:line="240" w:lineRule="auto"/>
        <w:ind w:hanging="3685"/>
        <w:jc w:val="right"/>
        <w:rPr>
          <w:rFonts w:ascii="Merge" w:eastAsia="Times New Roman" w:hAnsi="Merge" w:cs="Times New Roman"/>
          <w:i/>
          <w:iCs/>
          <w:color w:val="000000"/>
          <w:lang w:val="it-IT"/>
        </w:rPr>
      </w:pPr>
      <w:r w:rsidRPr="005C7398">
        <w:rPr>
          <w:rFonts w:ascii="Merge" w:eastAsia="Times New Roman" w:hAnsi="Merge" w:cs="Times New Roman"/>
          <w:i/>
          <w:iCs/>
          <w:color w:val="000000"/>
          <w:lang w:val="it-IT"/>
        </w:rPr>
        <w:t>L</w:t>
      </w:r>
      <w:r w:rsidRPr="005C7398">
        <w:rPr>
          <w:rFonts w:ascii="Merge" w:eastAsia="Times New Roman" w:hAnsi="Merge" w:cs="Merge"/>
          <w:i/>
          <w:iCs/>
          <w:color w:val="000000"/>
          <w:lang w:val="it-IT"/>
        </w:rPr>
        <w:t>’</w:t>
      </w:r>
      <w:r w:rsidRPr="005C7398">
        <w:rPr>
          <w:rFonts w:ascii="Merge" w:eastAsia="Times New Roman" w:hAnsi="Merge" w:cs="Times New Roman"/>
          <w:i/>
          <w:iCs/>
          <w:color w:val="000000"/>
          <w:lang w:val="it-IT"/>
        </w:rPr>
        <w:t>uomo diventa ci</w:t>
      </w:r>
      <w:r w:rsidRPr="005C7398">
        <w:rPr>
          <w:rFonts w:ascii="Merge" w:eastAsia="Times New Roman" w:hAnsi="Merge" w:cs="Merge"/>
          <w:i/>
          <w:iCs/>
          <w:color w:val="000000"/>
          <w:lang w:val="it-IT"/>
        </w:rPr>
        <w:t>ò</w:t>
      </w:r>
      <w:r w:rsidRPr="005C7398">
        <w:rPr>
          <w:rFonts w:ascii="Merge" w:eastAsia="Times New Roman" w:hAnsi="Merge" w:cs="Times New Roman"/>
          <w:i/>
          <w:iCs/>
          <w:color w:val="000000"/>
          <w:lang w:val="it-IT"/>
        </w:rPr>
        <w:t xml:space="preserve"> che ama, l</w:t>
      </w:r>
      <w:r w:rsidRPr="005C7398">
        <w:rPr>
          <w:rFonts w:ascii="Merge" w:eastAsia="Times New Roman" w:hAnsi="Merge" w:cs="Merge"/>
          <w:i/>
          <w:iCs/>
          <w:color w:val="000000"/>
          <w:lang w:val="it-IT"/>
        </w:rPr>
        <w:t>’</w:t>
      </w:r>
      <w:r w:rsidRPr="005C7398">
        <w:rPr>
          <w:rFonts w:ascii="Merge" w:eastAsia="Times New Roman" w:hAnsi="Merge" w:cs="Times New Roman"/>
          <w:i/>
          <w:iCs/>
          <w:color w:val="000000"/>
          <w:lang w:val="it-IT"/>
        </w:rPr>
        <w:t>uomo diventa ci</w:t>
      </w:r>
      <w:r w:rsidRPr="005C7398">
        <w:rPr>
          <w:rFonts w:ascii="Merge" w:eastAsia="Times New Roman" w:hAnsi="Merge" w:cs="Merge"/>
          <w:i/>
          <w:iCs/>
          <w:color w:val="000000"/>
          <w:lang w:val="it-IT"/>
        </w:rPr>
        <w:t>ò</w:t>
      </w:r>
      <w:r w:rsidRPr="005C7398">
        <w:rPr>
          <w:rFonts w:ascii="Merge" w:eastAsia="Times New Roman" w:hAnsi="Merge" w:cs="Times New Roman"/>
          <w:i/>
          <w:iCs/>
          <w:color w:val="000000"/>
          <w:lang w:val="it-IT"/>
        </w:rPr>
        <w:t xml:space="preserve"> che prega.</w:t>
      </w:r>
    </w:p>
    <w:p w14:paraId="4646CE13" w14:textId="77777777" w:rsidR="00DF1503" w:rsidRDefault="00DF1503" w:rsidP="00DF1503">
      <w:pPr>
        <w:spacing w:line="240" w:lineRule="auto"/>
        <w:rPr>
          <w:rFonts w:ascii="Merge" w:eastAsia="Times New Roman" w:hAnsi="Merge" w:cs="Times New Roman"/>
          <w:b/>
          <w:bCs/>
          <w:lang w:val="it-IT"/>
        </w:rPr>
      </w:pPr>
    </w:p>
    <w:p w14:paraId="0E825A61" w14:textId="39D1F23D" w:rsidR="00DF1503" w:rsidRPr="00B8147C" w:rsidRDefault="00DF1503" w:rsidP="00DF1503">
      <w:pPr>
        <w:spacing w:line="240" w:lineRule="auto"/>
        <w:rPr>
          <w:rFonts w:ascii="Merge" w:eastAsia="Times New Roman" w:hAnsi="Merge" w:cs="Times New Roman"/>
          <w:b/>
          <w:bCs/>
          <w:lang w:val="it-IT"/>
        </w:rPr>
      </w:pPr>
      <w:r w:rsidRPr="00B8147C">
        <w:rPr>
          <w:rFonts w:ascii="Merge" w:eastAsia="Times New Roman" w:hAnsi="Merge" w:cs="Times New Roman"/>
          <w:b/>
          <w:bCs/>
          <w:lang w:val="it-IT"/>
        </w:rPr>
        <w:t>VIDEO</w:t>
      </w:r>
    </w:p>
    <w:p w14:paraId="406219BE" w14:textId="77777777" w:rsidR="00DF1503" w:rsidRDefault="00DF1503" w:rsidP="00EF3DE7">
      <w:pPr>
        <w:spacing w:line="240" w:lineRule="auto"/>
        <w:ind w:hanging="3685"/>
        <w:jc w:val="right"/>
        <w:rPr>
          <w:rFonts w:ascii="Merge" w:eastAsia="Times New Roman" w:hAnsi="Merge" w:cs="Times New Roman"/>
          <w:sz w:val="24"/>
          <w:szCs w:val="24"/>
          <w:lang w:val="it-IT"/>
        </w:rPr>
      </w:pPr>
    </w:p>
    <w:p w14:paraId="7BEB63B1" w14:textId="699D96B4" w:rsidR="00BB3571" w:rsidRPr="00BB3571" w:rsidRDefault="00BB3571" w:rsidP="00DF1503">
      <w:pPr>
        <w:pBdr>
          <w:bottom w:val="single" w:sz="4" w:space="1" w:color="auto"/>
        </w:pBdr>
        <w:spacing w:line="240" w:lineRule="auto"/>
        <w:rPr>
          <w:rFonts w:ascii="Merge" w:eastAsia="Times New Roman" w:hAnsi="Merge" w:cs="Times New Roman"/>
          <w:sz w:val="24"/>
          <w:szCs w:val="24"/>
          <w:lang w:val="it-IT"/>
        </w:rPr>
      </w:pPr>
      <w:r w:rsidRPr="00BB3571">
        <w:rPr>
          <w:rFonts w:ascii="Merge" w:eastAsia="Times New Roman" w:hAnsi="Merge" w:cs="Times New Roman"/>
          <w:b/>
          <w:bCs/>
          <w:color w:val="000000"/>
          <w:lang w:val="it-IT"/>
        </w:rPr>
        <w:t>Dal Vangelo secondo Luca</w:t>
      </w:r>
      <w:r w:rsidRPr="00BB3571">
        <w:rPr>
          <w:rFonts w:ascii="Calibri" w:eastAsia="Times New Roman" w:hAnsi="Calibri" w:cs="Calibri"/>
          <w:b/>
          <w:bCs/>
          <w:color w:val="000000"/>
          <w:lang w:val="it-IT"/>
        </w:rPr>
        <w:t> </w:t>
      </w:r>
    </w:p>
    <w:p w14:paraId="04383262" w14:textId="77777777" w:rsidR="00BB3571" w:rsidRPr="00BB3571" w:rsidRDefault="00BB3571" w:rsidP="00BB3571">
      <w:pPr>
        <w:spacing w:line="240" w:lineRule="auto"/>
        <w:jc w:val="both"/>
        <w:rPr>
          <w:rFonts w:ascii="Merge" w:eastAsia="Times New Roman" w:hAnsi="Merge" w:cs="Times New Roman"/>
          <w:color w:val="111111"/>
          <w:sz w:val="8"/>
          <w:szCs w:val="8"/>
          <w:lang w:val="it-IT"/>
        </w:rPr>
      </w:pPr>
    </w:p>
    <w:p w14:paraId="105C64DB" w14:textId="711D1840" w:rsidR="00BB3571" w:rsidRPr="00BB3571" w:rsidRDefault="00BB3571" w:rsidP="00BB3571">
      <w:pPr>
        <w:spacing w:line="240" w:lineRule="auto"/>
        <w:jc w:val="both"/>
        <w:rPr>
          <w:rFonts w:ascii="Merge" w:eastAsia="Times New Roman" w:hAnsi="Merge" w:cs="Times New Roman"/>
          <w:sz w:val="24"/>
          <w:szCs w:val="24"/>
          <w:lang w:val="it-IT"/>
        </w:rPr>
      </w:pPr>
      <w:r w:rsidRPr="00BB3571">
        <w:rPr>
          <w:rFonts w:ascii="Merge" w:eastAsia="Times New Roman" w:hAnsi="Merge" w:cs="Times New Roman"/>
          <w:color w:val="111111"/>
          <w:lang w:val="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Nazaret e stava loro sottomesso.</w:t>
      </w:r>
      <w:r w:rsidRPr="00BB3571">
        <w:rPr>
          <w:rFonts w:ascii="Calibri" w:eastAsia="Times New Roman" w:hAnsi="Calibri" w:cs="Calibri"/>
          <w:color w:val="111111"/>
          <w:lang w:val="it-IT"/>
        </w:rPr>
        <w:t> </w:t>
      </w:r>
    </w:p>
    <w:p w14:paraId="4395DA3C" w14:textId="7AF19910" w:rsidR="00BB3571" w:rsidRDefault="00BB3571" w:rsidP="00BB3571">
      <w:pPr>
        <w:spacing w:line="240" w:lineRule="auto"/>
        <w:jc w:val="both"/>
        <w:rPr>
          <w:rFonts w:ascii="Merge" w:eastAsia="Times New Roman" w:hAnsi="Merge" w:cs="Times New Roman"/>
          <w:color w:val="111111"/>
          <w:lang w:val="it-IT"/>
        </w:rPr>
      </w:pPr>
      <w:r w:rsidRPr="00BB3571">
        <w:rPr>
          <w:rFonts w:ascii="Merge" w:eastAsia="Times New Roman" w:hAnsi="Merge" w:cs="Times New Roman"/>
          <w:color w:val="111111"/>
          <w:lang w:val="it-IT"/>
        </w:rPr>
        <w:t>Sua madre custodiva tutte queste cose nel suo cuore.</w:t>
      </w:r>
    </w:p>
    <w:p w14:paraId="2189F53F" w14:textId="4492443C" w:rsidR="00BB3571" w:rsidRDefault="00BB3571" w:rsidP="00BB3571">
      <w:pPr>
        <w:spacing w:line="240" w:lineRule="auto"/>
        <w:jc w:val="both"/>
        <w:rPr>
          <w:rFonts w:ascii="Merge" w:eastAsia="Times New Roman" w:hAnsi="Merge" w:cs="Times New Roman"/>
          <w:color w:val="111111"/>
          <w:lang w:val="it-IT"/>
        </w:rPr>
      </w:pPr>
    </w:p>
    <w:p w14:paraId="7B25DF07" w14:textId="741B732B" w:rsidR="00BB3571" w:rsidRPr="00BB3571" w:rsidRDefault="00BB3571" w:rsidP="00BB3571">
      <w:pPr>
        <w:spacing w:line="240" w:lineRule="auto"/>
        <w:ind w:left="720" w:hanging="720"/>
        <w:jc w:val="both"/>
        <w:rPr>
          <w:rFonts w:ascii="Merge" w:eastAsia="Times New Roman" w:hAnsi="Merge" w:cs="Times New Roman"/>
          <w:sz w:val="20"/>
          <w:szCs w:val="20"/>
          <w:lang w:val="it-IT"/>
        </w:rPr>
      </w:pPr>
      <w:r w:rsidRPr="00BB3571">
        <w:rPr>
          <w:rFonts w:ascii="Merge" w:eastAsia="Times New Roman" w:hAnsi="Merge" w:cs="Times New Roman"/>
          <w:i/>
          <w:iCs/>
          <w:color w:val="000000"/>
          <w:sz w:val="20"/>
          <w:szCs w:val="20"/>
          <w:lang w:val="it-IT"/>
        </w:rPr>
        <w:t>GUIDA:</w:t>
      </w:r>
      <w:r>
        <w:rPr>
          <w:rFonts w:ascii="Merge" w:eastAsia="Times New Roman" w:hAnsi="Merge" w:cs="Times New Roman"/>
          <w:i/>
          <w:iCs/>
          <w:color w:val="000000"/>
          <w:sz w:val="20"/>
          <w:szCs w:val="20"/>
          <w:lang w:val="it-IT"/>
        </w:rPr>
        <w:tab/>
      </w:r>
      <w:r w:rsidRPr="00BB3571">
        <w:rPr>
          <w:rFonts w:ascii="Merge" w:eastAsia="Times New Roman" w:hAnsi="Merge" w:cs="Times New Roman"/>
          <w:i/>
          <w:iCs/>
          <w:color w:val="000000"/>
          <w:sz w:val="20"/>
          <w:szCs w:val="20"/>
          <w:lang w:val="it-IT"/>
        </w:rPr>
        <w:t>Maria ha passato la sua vita custodendo gli avvenimenti che la attraversavano, soprattutto quelli che non comprendeva, meditandoli nel suo cuore. Ascoltiamo la testimonianza di Andrea, un giovane seminarista della nostra diocesi che si sta preparando all’ordinazione diaconale</w:t>
      </w:r>
      <w:r>
        <w:rPr>
          <w:rFonts w:ascii="Merge" w:eastAsia="Times New Roman" w:hAnsi="Merge" w:cs="Times New Roman"/>
          <w:i/>
          <w:iCs/>
          <w:color w:val="000000"/>
          <w:sz w:val="20"/>
          <w:szCs w:val="20"/>
          <w:lang w:val="it-IT"/>
        </w:rPr>
        <w:t xml:space="preserve">, </w:t>
      </w:r>
      <w:r w:rsidRPr="00BB3571">
        <w:rPr>
          <w:rFonts w:ascii="Merge" w:eastAsia="Times New Roman" w:hAnsi="Merge" w:cs="Times New Roman"/>
          <w:i/>
          <w:iCs/>
          <w:color w:val="000000"/>
          <w:sz w:val="20"/>
          <w:szCs w:val="20"/>
          <w:lang w:val="it-IT"/>
        </w:rPr>
        <w:t>a Santa Giustina</w:t>
      </w:r>
      <w:r>
        <w:rPr>
          <w:rFonts w:ascii="Merge" w:eastAsia="Times New Roman" w:hAnsi="Merge" w:cs="Times New Roman"/>
          <w:i/>
          <w:iCs/>
          <w:color w:val="000000"/>
          <w:sz w:val="20"/>
          <w:szCs w:val="20"/>
          <w:lang w:val="it-IT"/>
        </w:rPr>
        <w:t>,</w:t>
      </w:r>
      <w:r w:rsidRPr="00BB3571">
        <w:rPr>
          <w:rFonts w:ascii="Merge" w:eastAsia="Times New Roman" w:hAnsi="Merge" w:cs="Times New Roman"/>
          <w:i/>
          <w:iCs/>
          <w:color w:val="000000"/>
          <w:sz w:val="20"/>
          <w:szCs w:val="20"/>
          <w:lang w:val="it-IT"/>
        </w:rPr>
        <w:t xml:space="preserve"> il prossimo 7 maggio.</w:t>
      </w:r>
    </w:p>
    <w:p w14:paraId="76EA0361" w14:textId="197FA9EB" w:rsidR="00BB3571" w:rsidRDefault="00BB3571" w:rsidP="00BB3571">
      <w:pPr>
        <w:spacing w:line="240" w:lineRule="auto"/>
        <w:rPr>
          <w:rFonts w:ascii="Merge" w:eastAsia="Times New Roman" w:hAnsi="Merge" w:cs="Times New Roman"/>
          <w:sz w:val="24"/>
          <w:szCs w:val="24"/>
          <w:lang w:val="it-IT"/>
        </w:rPr>
      </w:pPr>
    </w:p>
    <w:p w14:paraId="51A64EF2" w14:textId="77777777" w:rsidR="001704A5" w:rsidRPr="00BB3571" w:rsidRDefault="001704A5" w:rsidP="00BB3571">
      <w:pPr>
        <w:spacing w:line="240" w:lineRule="auto"/>
        <w:rPr>
          <w:rFonts w:ascii="Merge" w:eastAsia="Times New Roman" w:hAnsi="Merge" w:cs="Times New Roman"/>
          <w:sz w:val="24"/>
          <w:szCs w:val="24"/>
          <w:lang w:val="it-IT"/>
        </w:rPr>
      </w:pPr>
    </w:p>
    <w:p w14:paraId="1345F6C6" w14:textId="77777777" w:rsidR="001704A5" w:rsidRDefault="001704A5" w:rsidP="00BB3571">
      <w:pPr>
        <w:spacing w:line="240" w:lineRule="auto"/>
        <w:jc w:val="both"/>
        <w:rPr>
          <w:rFonts w:ascii="Merge" w:eastAsia="Times New Roman" w:hAnsi="Merge" w:cs="Times New Roman"/>
          <w:b/>
          <w:bCs/>
          <w:color w:val="000000"/>
          <w:lang w:val="it-IT"/>
        </w:rPr>
      </w:pPr>
    </w:p>
    <w:p w14:paraId="0A90998D" w14:textId="5B7E31B6" w:rsidR="00BB3571" w:rsidRPr="00BB3571" w:rsidRDefault="00BB3571" w:rsidP="00BB3571">
      <w:pPr>
        <w:spacing w:line="240" w:lineRule="auto"/>
        <w:jc w:val="both"/>
        <w:rPr>
          <w:rFonts w:ascii="Merge" w:eastAsia="Times New Roman" w:hAnsi="Merge" w:cs="Times New Roman"/>
          <w:sz w:val="24"/>
          <w:szCs w:val="24"/>
          <w:lang w:val="it-IT"/>
        </w:rPr>
      </w:pPr>
      <w:r w:rsidRPr="00BB3571">
        <w:rPr>
          <w:rFonts w:ascii="Merge" w:eastAsia="Times New Roman" w:hAnsi="Merge" w:cs="Times New Roman"/>
          <w:b/>
          <w:bCs/>
          <w:color w:val="000000"/>
          <w:lang w:val="it-IT"/>
        </w:rPr>
        <w:t xml:space="preserve">TESTIMONIANZA DI ANDREA CANAL </w:t>
      </w:r>
    </w:p>
    <w:p w14:paraId="3A507D2D" w14:textId="77777777" w:rsidR="00BB3571" w:rsidRPr="00BB3571" w:rsidRDefault="00BB3571" w:rsidP="00BB3571">
      <w:pPr>
        <w:spacing w:line="240" w:lineRule="auto"/>
        <w:jc w:val="both"/>
        <w:rPr>
          <w:rFonts w:ascii="Merge" w:eastAsia="Times New Roman" w:hAnsi="Merge" w:cs="Times New Roman"/>
          <w:sz w:val="24"/>
          <w:szCs w:val="24"/>
          <w:lang w:val="it-IT"/>
        </w:rPr>
      </w:pPr>
    </w:p>
    <w:p w14:paraId="4E20A9BA" w14:textId="11B9ECAB" w:rsidR="005C7398" w:rsidRPr="005C7398" w:rsidRDefault="005C7398" w:rsidP="005C7398">
      <w:pPr>
        <w:spacing w:before="240" w:after="240" w:line="240" w:lineRule="auto"/>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lastRenderedPageBreak/>
        <w:t xml:space="preserve">SEGNO </w:t>
      </w:r>
    </w:p>
    <w:p w14:paraId="561C1185" w14:textId="77777777" w:rsidR="005C7398" w:rsidRPr="005C7398" w:rsidRDefault="005C7398" w:rsidP="005C7398">
      <w:pPr>
        <w:spacing w:line="240" w:lineRule="auto"/>
        <w:rPr>
          <w:rFonts w:ascii="Merge" w:eastAsia="Times New Roman" w:hAnsi="Merge" w:cs="Times New Roman"/>
          <w:sz w:val="16"/>
          <w:szCs w:val="16"/>
          <w:lang w:val="it-IT"/>
        </w:rPr>
      </w:pPr>
    </w:p>
    <w:p w14:paraId="0DD90A10" w14:textId="26CD4CA2" w:rsidR="005C7398" w:rsidRPr="005C7398" w:rsidRDefault="005C7398" w:rsidP="00AA0AA8">
      <w:pPr>
        <w:spacing w:line="240" w:lineRule="auto"/>
        <w:ind w:left="720" w:hanging="720"/>
        <w:jc w:val="both"/>
        <w:rPr>
          <w:rFonts w:ascii="Merge" w:eastAsia="Times New Roman" w:hAnsi="Merge" w:cs="Times New Roman"/>
          <w:lang w:val="it-IT"/>
        </w:rPr>
      </w:pPr>
      <w:r w:rsidRPr="005C7398">
        <w:rPr>
          <w:rFonts w:ascii="Merge" w:eastAsia="Times New Roman" w:hAnsi="Merge" w:cs="Times New Roman"/>
          <w:i/>
          <w:iCs/>
          <w:color w:val="000000"/>
          <w:sz w:val="20"/>
          <w:szCs w:val="20"/>
          <w:lang w:val="it-IT"/>
        </w:rPr>
        <w:t>GUIDA:</w:t>
      </w:r>
      <w:r w:rsidR="00AA0AA8">
        <w:rPr>
          <w:rFonts w:ascii="Calibri" w:eastAsia="Times New Roman" w:hAnsi="Calibri" w:cs="Calibri"/>
          <w:i/>
          <w:iCs/>
          <w:color w:val="000000"/>
          <w:sz w:val="20"/>
          <w:szCs w:val="20"/>
          <w:lang w:val="it-IT"/>
        </w:rPr>
        <w:tab/>
      </w:r>
      <w:r w:rsidRPr="005C7398">
        <w:rPr>
          <w:rFonts w:ascii="Merge" w:eastAsia="Times New Roman" w:hAnsi="Merge" w:cs="Times New Roman"/>
          <w:i/>
          <w:iCs/>
          <w:color w:val="000000"/>
          <w:sz w:val="20"/>
          <w:szCs w:val="20"/>
          <w:lang w:val="it-IT"/>
        </w:rPr>
        <w:t xml:space="preserve">Ritmo, movimento, contemplazione: tre dimensioni intrecciate che fanno del nostro tempo un </w:t>
      </w:r>
      <w:r w:rsidRPr="005C7398">
        <w:rPr>
          <w:rFonts w:ascii="Merge" w:eastAsia="Times New Roman" w:hAnsi="Merge" w:cs="Merge"/>
          <w:i/>
          <w:iCs/>
          <w:color w:val="000000"/>
          <w:sz w:val="20"/>
          <w:szCs w:val="20"/>
          <w:lang w:val="it-IT"/>
        </w:rPr>
        <w:t>“</w:t>
      </w:r>
      <w:r w:rsidRPr="005C7398">
        <w:rPr>
          <w:rFonts w:ascii="Merge" w:eastAsia="Times New Roman" w:hAnsi="Merge" w:cs="Times New Roman"/>
          <w:i/>
          <w:iCs/>
          <w:color w:val="000000"/>
          <w:sz w:val="20"/>
          <w:szCs w:val="20"/>
          <w:lang w:val="it-IT"/>
        </w:rPr>
        <w:t>luogo” ricco e profondo nel quale Dio chiama a spenderci con gratuità e generosità.</w:t>
      </w:r>
      <w:r w:rsidRPr="005C7398">
        <w:rPr>
          <w:rFonts w:ascii="Calibri" w:eastAsia="Times New Roman" w:hAnsi="Calibri" w:cs="Calibri"/>
          <w:i/>
          <w:iCs/>
          <w:color w:val="000000"/>
          <w:sz w:val="20"/>
          <w:szCs w:val="20"/>
          <w:lang w:val="it-IT"/>
        </w:rPr>
        <w:t> </w:t>
      </w:r>
    </w:p>
    <w:p w14:paraId="5A63CD1F" w14:textId="172607BD" w:rsidR="005C7398" w:rsidRDefault="005C7398" w:rsidP="00AA0AA8">
      <w:pPr>
        <w:spacing w:line="240" w:lineRule="auto"/>
        <w:ind w:left="720"/>
        <w:jc w:val="both"/>
        <w:rPr>
          <w:rFonts w:ascii="Merge" w:eastAsia="Times New Roman" w:hAnsi="Merge" w:cs="Times New Roman"/>
          <w:i/>
          <w:iCs/>
          <w:color w:val="000000"/>
          <w:sz w:val="20"/>
          <w:szCs w:val="20"/>
          <w:lang w:val="it-IT"/>
        </w:rPr>
      </w:pPr>
      <w:r w:rsidRPr="005C7398">
        <w:rPr>
          <w:rFonts w:ascii="Merge" w:eastAsia="Times New Roman" w:hAnsi="Merge" w:cs="Times New Roman"/>
          <w:i/>
          <w:iCs/>
          <w:color w:val="000000"/>
          <w:sz w:val="20"/>
          <w:szCs w:val="20"/>
          <w:lang w:val="it-IT"/>
        </w:rPr>
        <w:t>Insieme alla nostra vita, affidiamo al Signore la vita di tutti i giovani, perché con speranza possano mettersi in ascolto della chiamata al dono con cui fare bella la propria esistenza, la Chiesa, la società.</w:t>
      </w:r>
    </w:p>
    <w:p w14:paraId="290390FD" w14:textId="7B7584DC" w:rsidR="001704A5" w:rsidRPr="005C7398" w:rsidRDefault="001704A5" w:rsidP="00AA0AA8">
      <w:pPr>
        <w:spacing w:line="240" w:lineRule="auto"/>
        <w:ind w:left="720"/>
        <w:jc w:val="both"/>
        <w:rPr>
          <w:rFonts w:ascii="Merge" w:eastAsia="Times New Roman" w:hAnsi="Merge" w:cs="Times New Roman"/>
          <w:lang w:val="it-IT"/>
        </w:rPr>
      </w:pPr>
      <w:r>
        <w:rPr>
          <w:rFonts w:ascii="Merge" w:eastAsia="Times New Roman" w:hAnsi="Merge" w:cs="Times New Roman"/>
          <w:i/>
          <w:iCs/>
          <w:color w:val="000000"/>
          <w:sz w:val="20"/>
          <w:szCs w:val="20"/>
          <w:lang w:val="it-IT"/>
        </w:rPr>
        <w:t>Preghiamo insieme.</w:t>
      </w:r>
    </w:p>
    <w:p w14:paraId="41C0F8C6" w14:textId="77777777" w:rsidR="005C7398" w:rsidRPr="005C7398" w:rsidRDefault="005C7398" w:rsidP="005C7398">
      <w:pPr>
        <w:spacing w:line="240" w:lineRule="auto"/>
        <w:rPr>
          <w:rFonts w:ascii="Merge" w:eastAsia="Times New Roman" w:hAnsi="Merge" w:cs="Times New Roman"/>
          <w:sz w:val="24"/>
          <w:szCs w:val="24"/>
          <w:lang w:val="it-IT"/>
        </w:rPr>
      </w:pPr>
    </w:p>
    <w:p w14:paraId="663DE5E9" w14:textId="6FAA055E" w:rsidR="00AA0AA8" w:rsidRPr="00AA0AA8" w:rsidRDefault="005C7398" w:rsidP="00AA0AA8">
      <w:pPr>
        <w:jc w:val="both"/>
        <w:rPr>
          <w:rFonts w:ascii="Merge" w:eastAsia="Times New Roman" w:hAnsi="Merge" w:cs="Times New Roman"/>
          <w:sz w:val="24"/>
          <w:szCs w:val="24"/>
          <w:lang w:val="it-IT"/>
        </w:rPr>
      </w:pPr>
      <w:r w:rsidRPr="005C7398">
        <w:rPr>
          <w:rFonts w:ascii="Merge" w:eastAsia="Times New Roman" w:hAnsi="Merge" w:cs="Times New Roman"/>
          <w:b/>
          <w:bCs/>
          <w:color w:val="000000"/>
          <w:lang w:val="it-IT"/>
        </w:rPr>
        <w:t xml:space="preserve">PREGHIERA PER LA 60^ </w:t>
      </w:r>
      <w:r w:rsidR="00AA0AA8">
        <w:rPr>
          <w:rFonts w:ascii="Merge" w:eastAsia="Times New Roman" w:hAnsi="Merge" w:cs="Times New Roman"/>
          <w:b/>
          <w:bCs/>
          <w:color w:val="000000"/>
          <w:lang w:val="it-IT"/>
        </w:rPr>
        <w:t>Giornata Mondiale delle Vocazioni</w:t>
      </w:r>
    </w:p>
    <w:p w14:paraId="33E335EF" w14:textId="56C532E2" w:rsidR="005C7398" w:rsidRPr="005C7398" w:rsidRDefault="005C7398" w:rsidP="00AA0AA8">
      <w:pPr>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Padre buono, datore della vita,</w:t>
      </w:r>
    </w:p>
    <w:p w14:paraId="2E98E452"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il creato, il tempo, la storia ci parlano di Te,</w:t>
      </w:r>
      <w:r w:rsidRPr="005C7398">
        <w:rPr>
          <w:rFonts w:ascii="Calibri" w:eastAsia="Times New Roman" w:hAnsi="Calibri" w:cs="Calibri"/>
          <w:color w:val="000000"/>
          <w:lang w:val="it-IT"/>
        </w:rPr>
        <w:t> </w:t>
      </w:r>
    </w:p>
    <w:p w14:paraId="3A7BF71B"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del tuo amore e della tua passione per ognuno di noi.</w:t>
      </w:r>
      <w:r w:rsidRPr="005C7398">
        <w:rPr>
          <w:rFonts w:ascii="Calibri" w:eastAsia="Times New Roman" w:hAnsi="Calibri" w:cs="Calibri"/>
          <w:color w:val="000000"/>
          <w:lang w:val="it-IT"/>
        </w:rPr>
        <w:t> </w:t>
      </w:r>
    </w:p>
    <w:p w14:paraId="40C38E11"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Calibri" w:eastAsia="Times New Roman" w:hAnsi="Calibri" w:cs="Calibri"/>
          <w:color w:val="000000"/>
          <w:lang w:val="it-IT"/>
        </w:rPr>
        <w:t> </w:t>
      </w:r>
      <w:r w:rsidRPr="005C7398">
        <w:rPr>
          <w:rFonts w:ascii="Merge" w:eastAsia="Times New Roman" w:hAnsi="Merge" w:cs="Times New Roman"/>
          <w:color w:val="000000"/>
          <w:lang w:val="it-IT"/>
        </w:rPr>
        <w:t>A Te che ci hai chiamati fin dal seno materno,</w:t>
      </w:r>
      <w:r w:rsidRPr="005C7398">
        <w:rPr>
          <w:rFonts w:ascii="Calibri" w:eastAsia="Times New Roman" w:hAnsi="Calibri" w:cs="Calibri"/>
          <w:color w:val="000000"/>
          <w:lang w:val="it-IT"/>
        </w:rPr>
        <w:t> </w:t>
      </w:r>
    </w:p>
    <w:p w14:paraId="292DF20D"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seminando in noi desideri grandi</w:t>
      </w:r>
      <w:r w:rsidRPr="005C7398">
        <w:rPr>
          <w:rFonts w:ascii="Calibri" w:eastAsia="Times New Roman" w:hAnsi="Calibri" w:cs="Calibri"/>
          <w:color w:val="000000"/>
          <w:lang w:val="it-IT"/>
        </w:rPr>
        <w:t> </w:t>
      </w:r>
    </w:p>
    <w:p w14:paraId="62ABA853"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di felicità e di pienezza, chiediamo:</w:t>
      </w:r>
      <w:r w:rsidRPr="005C7398">
        <w:rPr>
          <w:rFonts w:ascii="Calibri" w:eastAsia="Times New Roman" w:hAnsi="Calibri" w:cs="Calibri"/>
          <w:color w:val="000000"/>
          <w:lang w:val="it-IT"/>
        </w:rPr>
        <w:t> </w:t>
      </w:r>
    </w:p>
    <w:p w14:paraId="6E655C8E"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manda il tuo Spirito</w:t>
      </w:r>
      <w:r w:rsidRPr="005C7398">
        <w:rPr>
          <w:rFonts w:ascii="Calibri" w:eastAsia="Times New Roman" w:hAnsi="Calibri" w:cs="Calibri"/>
          <w:color w:val="000000"/>
          <w:lang w:val="it-IT"/>
        </w:rPr>
        <w:t> </w:t>
      </w:r>
    </w:p>
    <w:p w14:paraId="419C9CB6"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a illuminare gli occhi del nostro cuore</w:t>
      </w:r>
      <w:r w:rsidRPr="005C7398">
        <w:rPr>
          <w:rFonts w:ascii="Calibri" w:eastAsia="Times New Roman" w:hAnsi="Calibri" w:cs="Calibri"/>
          <w:color w:val="000000"/>
          <w:lang w:val="it-IT"/>
        </w:rPr>
        <w:t> </w:t>
      </w:r>
    </w:p>
    <w:p w14:paraId="3034C5F7"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perché possiamo riconoscere e valorizzare tutto il bene</w:t>
      </w:r>
    </w:p>
    <w:p w14:paraId="739B5205"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che hai regalato alla nostra vita.</w:t>
      </w:r>
      <w:r w:rsidRPr="005C7398">
        <w:rPr>
          <w:rFonts w:ascii="Calibri" w:eastAsia="Times New Roman" w:hAnsi="Calibri" w:cs="Calibri"/>
          <w:color w:val="000000"/>
          <w:lang w:val="it-IT"/>
        </w:rPr>
        <w:t>  </w:t>
      </w:r>
    </w:p>
    <w:p w14:paraId="28A679FC"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Fa' che ci lasciamo attraversare dalla tua luce</w:t>
      </w:r>
      <w:r w:rsidRPr="005C7398">
        <w:rPr>
          <w:rFonts w:ascii="Calibri" w:eastAsia="Times New Roman" w:hAnsi="Calibri" w:cs="Calibri"/>
          <w:color w:val="000000"/>
          <w:lang w:val="it-IT"/>
        </w:rPr>
        <w:t> </w:t>
      </w:r>
    </w:p>
    <w:p w14:paraId="15A28F3E"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perché dalla tua Chiesa si riverberino</w:t>
      </w:r>
      <w:r w:rsidRPr="005C7398">
        <w:rPr>
          <w:rFonts w:ascii="Calibri" w:eastAsia="Times New Roman" w:hAnsi="Calibri" w:cs="Calibri"/>
          <w:color w:val="000000"/>
          <w:lang w:val="it-IT"/>
        </w:rPr>
        <w:t>  </w:t>
      </w:r>
    </w:p>
    <w:p w14:paraId="185DF712"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i colori della tua bellezza</w:t>
      </w:r>
      <w:r w:rsidRPr="005C7398">
        <w:rPr>
          <w:rFonts w:ascii="Calibri" w:eastAsia="Times New Roman" w:hAnsi="Calibri" w:cs="Calibri"/>
          <w:color w:val="000000"/>
          <w:lang w:val="it-IT"/>
        </w:rPr>
        <w:t> </w:t>
      </w:r>
    </w:p>
    <w:p w14:paraId="67DC3432"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e ognuno di noi,</w:t>
      </w:r>
      <w:r w:rsidRPr="005C7398">
        <w:rPr>
          <w:rFonts w:ascii="Calibri" w:eastAsia="Times New Roman" w:hAnsi="Calibri" w:cs="Calibri"/>
          <w:color w:val="000000"/>
          <w:lang w:val="it-IT"/>
        </w:rPr>
        <w:t> </w:t>
      </w:r>
    </w:p>
    <w:p w14:paraId="05CB4705"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rispondendo alla propria vocazione,</w:t>
      </w:r>
      <w:r w:rsidRPr="005C7398">
        <w:rPr>
          <w:rFonts w:ascii="Calibri" w:eastAsia="Times New Roman" w:hAnsi="Calibri" w:cs="Calibri"/>
          <w:color w:val="000000"/>
          <w:lang w:val="it-IT"/>
        </w:rPr>
        <w:t> </w:t>
      </w:r>
    </w:p>
    <w:p w14:paraId="62705106"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partecipi dell’opera meravigliosa e multiforme</w:t>
      </w:r>
      <w:r w:rsidRPr="005C7398">
        <w:rPr>
          <w:rFonts w:ascii="Calibri" w:eastAsia="Times New Roman" w:hAnsi="Calibri" w:cs="Calibri"/>
          <w:color w:val="000000"/>
          <w:lang w:val="it-IT"/>
        </w:rPr>
        <w:t> </w:t>
      </w:r>
    </w:p>
    <w:p w14:paraId="09E13497"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che vuoi compiere nella storia.</w:t>
      </w:r>
      <w:r w:rsidRPr="005C7398">
        <w:rPr>
          <w:rFonts w:ascii="Calibri" w:eastAsia="Times New Roman" w:hAnsi="Calibri" w:cs="Calibri"/>
          <w:color w:val="000000"/>
          <w:lang w:val="it-IT"/>
        </w:rPr>
        <w:t> </w:t>
      </w:r>
    </w:p>
    <w:p w14:paraId="1FAB3D6E"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Te lo chiediamo in Cristo Gesù,</w:t>
      </w:r>
      <w:r w:rsidRPr="005C7398">
        <w:rPr>
          <w:rFonts w:ascii="Calibri" w:eastAsia="Times New Roman" w:hAnsi="Calibri" w:cs="Calibri"/>
          <w:color w:val="000000"/>
          <w:lang w:val="it-IT"/>
        </w:rPr>
        <w:t> </w:t>
      </w:r>
    </w:p>
    <w:p w14:paraId="07605DC3"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tuo Figlio e nostro Signore.</w:t>
      </w:r>
      <w:r w:rsidRPr="005C7398">
        <w:rPr>
          <w:rFonts w:ascii="Calibri" w:eastAsia="Times New Roman" w:hAnsi="Calibri" w:cs="Calibri"/>
          <w:color w:val="000000"/>
          <w:lang w:val="it-IT"/>
        </w:rPr>
        <w:t> </w:t>
      </w:r>
    </w:p>
    <w:p w14:paraId="16F9A92E" w14:textId="77777777" w:rsidR="005C7398" w:rsidRPr="005C7398" w:rsidRDefault="005C7398" w:rsidP="005C7398">
      <w:pPr>
        <w:shd w:val="clear" w:color="auto" w:fill="FFFFFF"/>
        <w:spacing w:line="240" w:lineRule="auto"/>
        <w:rPr>
          <w:rFonts w:ascii="Merge" w:eastAsia="Times New Roman" w:hAnsi="Merge" w:cs="Times New Roman"/>
          <w:sz w:val="24"/>
          <w:szCs w:val="24"/>
          <w:lang w:val="it-IT"/>
        </w:rPr>
      </w:pPr>
      <w:r w:rsidRPr="005C7398">
        <w:rPr>
          <w:rFonts w:ascii="Merge" w:eastAsia="Times New Roman" w:hAnsi="Merge" w:cs="Times New Roman"/>
          <w:color w:val="000000"/>
          <w:lang w:val="it-IT"/>
        </w:rPr>
        <w:t>Amen.</w:t>
      </w:r>
      <w:r w:rsidRPr="005C7398">
        <w:rPr>
          <w:rFonts w:ascii="Calibri" w:eastAsia="Times New Roman" w:hAnsi="Calibri" w:cs="Calibri"/>
          <w:color w:val="000000"/>
          <w:lang w:val="it-IT"/>
        </w:rPr>
        <w:t> </w:t>
      </w:r>
    </w:p>
    <w:p w14:paraId="02DC0B0D" w14:textId="77777777" w:rsidR="005C7398" w:rsidRPr="005C7398" w:rsidRDefault="005C7398" w:rsidP="005C7398">
      <w:pPr>
        <w:spacing w:line="240" w:lineRule="auto"/>
        <w:rPr>
          <w:rFonts w:ascii="Merge" w:eastAsia="Times New Roman" w:hAnsi="Merge" w:cs="Times New Roman"/>
          <w:sz w:val="24"/>
          <w:szCs w:val="24"/>
          <w:lang w:val="it-IT"/>
        </w:rPr>
      </w:pPr>
    </w:p>
    <w:p w14:paraId="5EF67C90" w14:textId="77777777" w:rsidR="001704A5" w:rsidRDefault="001704A5" w:rsidP="00D63651">
      <w:pPr>
        <w:spacing w:line="240" w:lineRule="auto"/>
        <w:jc w:val="both"/>
        <w:rPr>
          <w:rFonts w:ascii="Merge" w:eastAsia="Times New Roman" w:hAnsi="Merge" w:cs="Times New Roman"/>
          <w:b/>
          <w:bCs/>
          <w:color w:val="000000"/>
          <w:lang w:val="it-IT"/>
        </w:rPr>
      </w:pPr>
    </w:p>
    <w:p w14:paraId="2354954E" w14:textId="77777777" w:rsidR="001704A5" w:rsidRDefault="001704A5" w:rsidP="00D63651">
      <w:pPr>
        <w:spacing w:line="240" w:lineRule="auto"/>
        <w:jc w:val="both"/>
        <w:rPr>
          <w:rFonts w:ascii="Merge" w:eastAsia="Times New Roman" w:hAnsi="Merge" w:cs="Times New Roman"/>
          <w:b/>
          <w:bCs/>
          <w:color w:val="000000"/>
          <w:lang w:val="it-IT"/>
        </w:rPr>
      </w:pPr>
    </w:p>
    <w:p w14:paraId="6C0172C9" w14:textId="77777777" w:rsidR="001704A5" w:rsidRDefault="001704A5" w:rsidP="00D63651">
      <w:pPr>
        <w:spacing w:line="240" w:lineRule="auto"/>
        <w:jc w:val="both"/>
        <w:rPr>
          <w:rFonts w:ascii="Merge" w:eastAsia="Times New Roman" w:hAnsi="Merge" w:cs="Times New Roman"/>
          <w:b/>
          <w:bCs/>
          <w:color w:val="000000"/>
          <w:lang w:val="it-IT"/>
        </w:rPr>
      </w:pPr>
    </w:p>
    <w:p w14:paraId="4884510C" w14:textId="77777777" w:rsidR="001704A5" w:rsidRDefault="001704A5" w:rsidP="00D63651">
      <w:pPr>
        <w:spacing w:line="240" w:lineRule="auto"/>
        <w:jc w:val="both"/>
        <w:rPr>
          <w:rFonts w:ascii="Merge" w:eastAsia="Times New Roman" w:hAnsi="Merge" w:cs="Times New Roman"/>
          <w:b/>
          <w:bCs/>
          <w:color w:val="000000"/>
          <w:lang w:val="it-IT"/>
        </w:rPr>
      </w:pPr>
    </w:p>
    <w:p w14:paraId="284D86CE" w14:textId="0E9D6DA7" w:rsidR="00D63651" w:rsidRDefault="005C7398" w:rsidP="00D63651">
      <w:pPr>
        <w:spacing w:line="240" w:lineRule="auto"/>
        <w:jc w:val="both"/>
        <w:rPr>
          <w:rFonts w:ascii="Calibri" w:eastAsia="Times New Roman" w:hAnsi="Calibri" w:cs="Calibri"/>
          <w:b/>
          <w:bCs/>
          <w:color w:val="000000"/>
          <w:lang w:val="it-IT"/>
        </w:rPr>
      </w:pPr>
      <w:r w:rsidRPr="005C7398">
        <w:rPr>
          <w:rFonts w:ascii="Merge" w:eastAsia="Times New Roman" w:hAnsi="Merge" w:cs="Times New Roman"/>
          <w:b/>
          <w:bCs/>
          <w:color w:val="000000"/>
          <w:lang w:val="it-IT"/>
        </w:rPr>
        <w:lastRenderedPageBreak/>
        <w:t>ORAZIONE</w:t>
      </w:r>
      <w:r w:rsidRPr="005C7398">
        <w:rPr>
          <w:rFonts w:ascii="Calibri" w:eastAsia="Times New Roman" w:hAnsi="Calibri" w:cs="Calibri"/>
          <w:b/>
          <w:bCs/>
          <w:color w:val="000000"/>
          <w:lang w:val="it-IT"/>
        </w:rPr>
        <w:t> </w:t>
      </w:r>
    </w:p>
    <w:p w14:paraId="77322F4D" w14:textId="77777777" w:rsidR="00D63651" w:rsidRPr="00D63651" w:rsidRDefault="00D63651" w:rsidP="00D63651">
      <w:pPr>
        <w:spacing w:line="240" w:lineRule="auto"/>
        <w:jc w:val="both"/>
        <w:rPr>
          <w:rFonts w:ascii="Merge" w:eastAsia="Times New Roman" w:hAnsi="Merge" w:cs="Times New Roman"/>
          <w:sz w:val="12"/>
          <w:szCs w:val="12"/>
          <w:lang w:val="it-IT"/>
        </w:rPr>
      </w:pPr>
    </w:p>
    <w:p w14:paraId="062D4D57" w14:textId="4CAA6C79" w:rsidR="005C7398" w:rsidRPr="005C7398" w:rsidRDefault="005C7398" w:rsidP="00D63651">
      <w:pPr>
        <w:spacing w:line="240" w:lineRule="auto"/>
        <w:ind w:left="720" w:hanging="720"/>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C:</w:t>
      </w:r>
      <w:r w:rsidR="00D63651">
        <w:rPr>
          <w:rFonts w:ascii="Merge" w:eastAsia="Times New Roman" w:hAnsi="Merge" w:cs="Times New Roman"/>
          <w:color w:val="000000"/>
          <w:lang w:val="it-IT"/>
        </w:rPr>
        <w:tab/>
      </w:r>
      <w:r w:rsidRPr="005C7398">
        <w:rPr>
          <w:rFonts w:ascii="Merge" w:eastAsia="Times New Roman" w:hAnsi="Merge" w:cs="Times New Roman"/>
          <w:color w:val="000000"/>
          <w:lang w:val="it-IT"/>
        </w:rPr>
        <w:t>O Padre, fonte di ogni bene, mettici nel cuore il desiderio di scoprire a quale vita bella ci stai chiamando, o a custodire con fiducia la vocazione a cui ci hai già chiamati. Il tuo Santo Spirito ci guidi e ci fortifichi in questo cammino.</w:t>
      </w:r>
      <w:r w:rsidRPr="005C7398">
        <w:rPr>
          <w:rFonts w:ascii="Calibri" w:eastAsia="Times New Roman" w:hAnsi="Calibri" w:cs="Calibri"/>
          <w:color w:val="000000"/>
          <w:lang w:val="it-IT"/>
        </w:rPr>
        <w:t> </w:t>
      </w:r>
    </w:p>
    <w:p w14:paraId="3B2E772A" w14:textId="77777777" w:rsidR="00D63651" w:rsidRDefault="005C7398" w:rsidP="00D63651">
      <w:pPr>
        <w:spacing w:line="240" w:lineRule="auto"/>
        <w:ind w:firstLine="720"/>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Per Cristo nostro Signore.</w:t>
      </w:r>
    </w:p>
    <w:p w14:paraId="047A6E73" w14:textId="75BEFE4B" w:rsidR="005C7398" w:rsidRPr="005C7398" w:rsidRDefault="005C7398" w:rsidP="00D63651">
      <w:pPr>
        <w:spacing w:line="240" w:lineRule="auto"/>
        <w:jc w:val="both"/>
        <w:rPr>
          <w:rFonts w:ascii="Merge" w:eastAsia="Times New Roman" w:hAnsi="Merge" w:cs="Times New Roman"/>
          <w:sz w:val="24"/>
          <w:szCs w:val="24"/>
          <w:lang w:val="it-IT"/>
        </w:rPr>
      </w:pPr>
      <w:r w:rsidRPr="005C7398">
        <w:rPr>
          <w:rFonts w:ascii="Merge" w:eastAsia="Times New Roman" w:hAnsi="Merge" w:cs="Times New Roman"/>
          <w:color w:val="000000"/>
          <w:lang w:val="it-IT"/>
        </w:rPr>
        <w:t>A:</w:t>
      </w:r>
      <w:r w:rsidR="00D63651">
        <w:rPr>
          <w:rFonts w:ascii="Merge" w:eastAsia="Times New Roman" w:hAnsi="Merge" w:cs="Times New Roman"/>
          <w:color w:val="000000"/>
          <w:lang w:val="it-IT"/>
        </w:rPr>
        <w:tab/>
      </w:r>
      <w:r w:rsidRPr="005C7398">
        <w:rPr>
          <w:rFonts w:ascii="Merge" w:eastAsia="Times New Roman" w:hAnsi="Merge" w:cs="Times New Roman"/>
          <w:b/>
          <w:bCs/>
          <w:color w:val="000000"/>
          <w:lang w:val="it-IT"/>
        </w:rPr>
        <w:t>Amen.</w:t>
      </w:r>
    </w:p>
    <w:p w14:paraId="67EBF091" w14:textId="77777777" w:rsidR="005C7398" w:rsidRPr="005C7398" w:rsidRDefault="005C7398" w:rsidP="005C7398">
      <w:pPr>
        <w:spacing w:line="240" w:lineRule="auto"/>
        <w:rPr>
          <w:rFonts w:ascii="Merge" w:eastAsia="Times New Roman" w:hAnsi="Merge" w:cs="Times New Roman"/>
          <w:sz w:val="24"/>
          <w:szCs w:val="24"/>
          <w:lang w:val="it-IT"/>
        </w:rPr>
      </w:pPr>
    </w:p>
    <w:p w14:paraId="79376CE3" w14:textId="77777777" w:rsidR="00DF1503" w:rsidRDefault="00DF1503" w:rsidP="005C7398">
      <w:pPr>
        <w:spacing w:before="240" w:after="240" w:line="240" w:lineRule="auto"/>
        <w:jc w:val="both"/>
        <w:rPr>
          <w:rFonts w:ascii="Merge" w:eastAsia="Times New Roman" w:hAnsi="Merge" w:cs="Times New Roman"/>
          <w:b/>
          <w:bCs/>
          <w:color w:val="000000"/>
          <w:lang w:val="it-IT"/>
        </w:rPr>
      </w:pPr>
    </w:p>
    <w:p w14:paraId="6178CCC1" w14:textId="72671FAF" w:rsidR="005C7398" w:rsidRPr="005C7398" w:rsidRDefault="00DF1503" w:rsidP="005C7398">
      <w:pPr>
        <w:spacing w:before="240" w:after="240" w:line="240" w:lineRule="auto"/>
        <w:jc w:val="both"/>
        <w:rPr>
          <w:rFonts w:ascii="Merge" w:eastAsia="Times New Roman" w:hAnsi="Merge" w:cs="Times New Roman"/>
          <w:sz w:val="24"/>
          <w:szCs w:val="24"/>
          <w:lang w:val="it-IT"/>
        </w:rPr>
      </w:pPr>
      <w:r w:rsidRPr="00B8147C">
        <w:rPr>
          <w:rFonts w:ascii="Merge" w:eastAsia="Times New Roman" w:hAnsi="Merge" w:cs="Times New Roman"/>
          <w:b/>
          <w:bCs/>
          <w:color w:val="000000"/>
          <w:lang w:val="it-IT"/>
        </w:rPr>
        <w:t>C</w:t>
      </w:r>
      <w:r>
        <w:rPr>
          <w:rFonts w:ascii="Merge" w:eastAsia="Times New Roman" w:hAnsi="Merge" w:cs="Times New Roman"/>
          <w:b/>
          <w:bCs/>
          <w:color w:val="000000"/>
          <w:lang w:val="it-IT"/>
        </w:rPr>
        <w:t>AN</w:t>
      </w:r>
      <w:r>
        <w:rPr>
          <w:rFonts w:ascii="Merge" w:eastAsia="Times New Roman" w:hAnsi="Merge" w:cs="Times New Roman"/>
          <w:b/>
          <w:bCs/>
          <w:color w:val="000000"/>
          <w:lang w:val="it-IT"/>
        </w:rPr>
        <w:t>TO FINALE</w:t>
      </w:r>
      <w:r w:rsidR="005C7398" w:rsidRPr="005C7398">
        <w:rPr>
          <w:rFonts w:ascii="Calibri" w:eastAsia="Times New Roman" w:hAnsi="Calibri" w:cs="Calibri"/>
          <w:color w:val="000000"/>
          <w:lang w:val="it-IT"/>
        </w:rPr>
        <w:t> </w:t>
      </w:r>
    </w:p>
    <w:p w14:paraId="000000D7" w14:textId="77777777" w:rsidR="000B266C" w:rsidRPr="00B413C5" w:rsidRDefault="000B266C">
      <w:pPr>
        <w:rPr>
          <w:rFonts w:ascii="Merge" w:eastAsia="Comfortaa" w:hAnsi="Merge" w:cs="Comfortaa"/>
        </w:rPr>
      </w:pPr>
    </w:p>
    <w:sectPr w:rsidR="000B266C" w:rsidRPr="00B413C5" w:rsidSect="005C7398">
      <w:footerReference w:type="default" r:id="rId9"/>
      <w:pgSz w:w="8417" w:h="11909"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A2AF0" w14:textId="77777777" w:rsidR="006B518F" w:rsidRDefault="006B518F" w:rsidP="005C7398">
      <w:pPr>
        <w:spacing w:line="240" w:lineRule="auto"/>
      </w:pPr>
      <w:r>
        <w:separator/>
      </w:r>
    </w:p>
  </w:endnote>
  <w:endnote w:type="continuationSeparator" w:id="0">
    <w:p w14:paraId="7F0BE00B" w14:textId="77777777" w:rsidR="006B518F" w:rsidRDefault="006B518F" w:rsidP="005C73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forta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erge">
    <w:panose1 w:val="00000000000000000000"/>
    <w:charset w:val="00"/>
    <w:family w:val="modern"/>
    <w:notTrueType/>
    <w:pitch w:val="variable"/>
    <w:sig w:usb0="A000002F" w:usb1="0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Taffy">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083582"/>
      <w:docPartObj>
        <w:docPartGallery w:val="Page Numbers (Bottom of Page)"/>
        <w:docPartUnique/>
      </w:docPartObj>
    </w:sdtPr>
    <w:sdtEndPr/>
    <w:sdtContent>
      <w:p w14:paraId="3633ADF2" w14:textId="3A8B51A1" w:rsidR="006B518F" w:rsidRDefault="006B518F">
        <w:pPr>
          <w:pStyle w:val="Pidipagina"/>
          <w:jc w:val="center"/>
        </w:pPr>
        <w:r>
          <w:rPr>
            <w:noProof/>
          </w:rPr>
          <mc:AlternateContent>
            <mc:Choice Requires="wpg">
              <w:drawing>
                <wp:inline distT="0" distB="0" distL="0" distR="0" wp14:anchorId="2C4B101A" wp14:editId="676F7D42">
                  <wp:extent cx="418465" cy="221615"/>
                  <wp:effectExtent l="0" t="0" r="635" b="0"/>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0B523" w14:textId="77777777" w:rsidR="006B518F" w:rsidRPr="005C7398" w:rsidRDefault="006B518F">
                                <w:pPr>
                                  <w:jc w:val="center"/>
                                  <w:rPr>
                                    <w:rFonts w:ascii="Taffy" w:hAnsi="Taffy"/>
                                    <w:sz w:val="18"/>
                                    <w:szCs w:val="18"/>
                                  </w:rPr>
                                </w:pPr>
                                <w:r w:rsidRPr="005C7398">
                                  <w:rPr>
                                    <w:rFonts w:ascii="Taffy" w:hAnsi="Taffy"/>
                                    <w:sz w:val="18"/>
                                    <w:szCs w:val="18"/>
                                  </w:rPr>
                                  <w:fldChar w:fldCharType="begin"/>
                                </w:r>
                                <w:r w:rsidRPr="005C7398">
                                  <w:rPr>
                                    <w:rFonts w:ascii="Taffy" w:hAnsi="Taffy"/>
                                    <w:sz w:val="18"/>
                                    <w:szCs w:val="18"/>
                                  </w:rPr>
                                  <w:instrText>PAGE    \* MERGEFORMAT</w:instrText>
                                </w:r>
                                <w:r w:rsidRPr="005C7398">
                                  <w:rPr>
                                    <w:rFonts w:ascii="Taffy" w:hAnsi="Taffy"/>
                                    <w:sz w:val="18"/>
                                    <w:szCs w:val="18"/>
                                  </w:rPr>
                                  <w:fldChar w:fldCharType="separate"/>
                                </w:r>
                                <w:r w:rsidRPr="005C7398">
                                  <w:rPr>
                                    <w:rFonts w:ascii="Taffy" w:hAnsi="Taffy"/>
                                    <w:i/>
                                    <w:iCs/>
                                    <w:sz w:val="18"/>
                                    <w:szCs w:val="18"/>
                                    <w:lang w:val="it-IT"/>
                                  </w:rPr>
                                  <w:t>2</w:t>
                                </w:r>
                                <w:r w:rsidRPr="005C7398">
                                  <w:rPr>
                                    <w:rFonts w:ascii="Taffy" w:hAnsi="Taffy"/>
                                    <w:i/>
                                    <w:iCs/>
                                    <w:sz w:val="18"/>
                                    <w:szCs w:val="18"/>
                                  </w:rPr>
                                  <w:fldChar w:fldCharType="end"/>
                                </w:r>
                              </w:p>
                            </w:txbxContent>
                          </wps:txbx>
                          <wps:bodyPr rot="0" vert="horz" wrap="square" lIns="0" tIns="0" rIns="0" bIns="0" anchor="ctr" anchorCtr="0" upright="1">
                            <a:noAutofit/>
                          </wps:bodyPr>
                        </wps:wsp>
                        <wpg:grpSp>
                          <wpg:cNvPr id="3" name="Group 64"/>
                          <wpg:cNvGrpSpPr>
                            <a:grpSpLocks/>
                          </wpg:cNvGrpSpPr>
                          <wpg:grpSpPr bwMode="auto">
                            <a:xfrm>
                              <a:off x="5494" y="739"/>
                              <a:ext cx="372" cy="72"/>
                              <a:chOff x="5486" y="739"/>
                              <a:chExt cx="372" cy="72"/>
                            </a:xfrm>
                          </wpg:grpSpPr>
                          <wps:wsp>
                            <wps:cNvPr id="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C4B101A" id="Gruppo 1"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0B80B523" w14:textId="77777777" w:rsidR="006B518F" w:rsidRPr="005C7398" w:rsidRDefault="006B518F">
                          <w:pPr>
                            <w:jc w:val="center"/>
                            <w:rPr>
                              <w:rFonts w:ascii="Taffy" w:hAnsi="Taffy"/>
                              <w:sz w:val="18"/>
                              <w:szCs w:val="18"/>
                            </w:rPr>
                          </w:pPr>
                          <w:r w:rsidRPr="005C7398">
                            <w:rPr>
                              <w:rFonts w:ascii="Taffy" w:hAnsi="Taffy"/>
                              <w:sz w:val="18"/>
                              <w:szCs w:val="18"/>
                            </w:rPr>
                            <w:fldChar w:fldCharType="begin"/>
                          </w:r>
                          <w:r w:rsidRPr="005C7398">
                            <w:rPr>
                              <w:rFonts w:ascii="Taffy" w:hAnsi="Taffy"/>
                              <w:sz w:val="18"/>
                              <w:szCs w:val="18"/>
                            </w:rPr>
                            <w:instrText>PAGE    \* MERGEFORMAT</w:instrText>
                          </w:r>
                          <w:r w:rsidRPr="005C7398">
                            <w:rPr>
                              <w:rFonts w:ascii="Taffy" w:hAnsi="Taffy"/>
                              <w:sz w:val="18"/>
                              <w:szCs w:val="18"/>
                            </w:rPr>
                            <w:fldChar w:fldCharType="separate"/>
                          </w:r>
                          <w:r w:rsidRPr="005C7398">
                            <w:rPr>
                              <w:rFonts w:ascii="Taffy" w:hAnsi="Taffy"/>
                              <w:i/>
                              <w:iCs/>
                              <w:sz w:val="18"/>
                              <w:szCs w:val="18"/>
                              <w:lang w:val="it-IT"/>
                            </w:rPr>
                            <w:t>2</w:t>
                          </w:r>
                          <w:r w:rsidRPr="005C7398">
                            <w:rPr>
                              <w:rFonts w:ascii="Taffy" w:hAnsi="Taffy"/>
                              <w:i/>
                              <w:iCs/>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NTvgAAANoAAAAPAAAAZHJzL2Rvd25yZXYueG1sRI/BCsIw&#10;EETvgv8QVvCmqS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GWBc1O+AAAA2gAAAA8AAAAAAAAA&#10;AAAAAAAABwIAAGRycy9kb3ducmV2LnhtbFBLBQYAAAAAAwADALcAAADyAg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group>
                  <w10:anchorlock/>
                </v:group>
              </w:pict>
            </mc:Fallback>
          </mc:AlternateContent>
        </w:r>
      </w:p>
    </w:sdtContent>
  </w:sdt>
  <w:p w14:paraId="3D6A3420" w14:textId="77777777" w:rsidR="006B518F" w:rsidRDefault="006B518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7728C" w14:textId="77777777" w:rsidR="006B518F" w:rsidRDefault="006B518F" w:rsidP="005C7398">
      <w:pPr>
        <w:spacing w:line="240" w:lineRule="auto"/>
      </w:pPr>
      <w:r>
        <w:separator/>
      </w:r>
    </w:p>
  </w:footnote>
  <w:footnote w:type="continuationSeparator" w:id="0">
    <w:p w14:paraId="2557724C" w14:textId="77777777" w:rsidR="006B518F" w:rsidRDefault="006B518F" w:rsidP="005C739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3184F"/>
    <w:multiLevelType w:val="multilevel"/>
    <w:tmpl w:val="7ADE2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DE6546"/>
    <w:multiLevelType w:val="multilevel"/>
    <w:tmpl w:val="D18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7D3386"/>
    <w:multiLevelType w:val="multilevel"/>
    <w:tmpl w:val="B964A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A30567"/>
    <w:multiLevelType w:val="hybridMultilevel"/>
    <w:tmpl w:val="4C8C0E52"/>
    <w:lvl w:ilvl="0" w:tplc="F558F5B8">
      <w:numFmt w:val="bullet"/>
      <w:lvlText w:val="-"/>
      <w:lvlJc w:val="left"/>
      <w:pPr>
        <w:ind w:left="720" w:hanging="360"/>
      </w:pPr>
      <w:rPr>
        <w:rFonts w:ascii="Comfortaa" w:eastAsia="Comfortaa" w:hAnsi="Comfortaa" w:cs="Comforta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E8A1054"/>
    <w:multiLevelType w:val="multilevel"/>
    <w:tmpl w:val="144E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bookFoldPrint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66C"/>
    <w:rsid w:val="00055D9B"/>
    <w:rsid w:val="000B266C"/>
    <w:rsid w:val="001704A5"/>
    <w:rsid w:val="00186C2D"/>
    <w:rsid w:val="002D27AB"/>
    <w:rsid w:val="00455F04"/>
    <w:rsid w:val="004E35ED"/>
    <w:rsid w:val="004F4B80"/>
    <w:rsid w:val="00526CC5"/>
    <w:rsid w:val="005349BF"/>
    <w:rsid w:val="005C7398"/>
    <w:rsid w:val="00670355"/>
    <w:rsid w:val="00682B80"/>
    <w:rsid w:val="006B518F"/>
    <w:rsid w:val="00857739"/>
    <w:rsid w:val="00984769"/>
    <w:rsid w:val="00A10BA0"/>
    <w:rsid w:val="00A2297B"/>
    <w:rsid w:val="00A504FD"/>
    <w:rsid w:val="00AA0AA8"/>
    <w:rsid w:val="00B413C5"/>
    <w:rsid w:val="00B437F0"/>
    <w:rsid w:val="00B44A22"/>
    <w:rsid w:val="00B8147C"/>
    <w:rsid w:val="00BB3571"/>
    <w:rsid w:val="00D27E76"/>
    <w:rsid w:val="00D46170"/>
    <w:rsid w:val="00D63651"/>
    <w:rsid w:val="00D8794E"/>
    <w:rsid w:val="00DF1503"/>
    <w:rsid w:val="00E2190D"/>
    <w:rsid w:val="00EF3DE7"/>
    <w:rsid w:val="00F14DF9"/>
    <w:rsid w:val="00F80805"/>
    <w:rsid w:val="00FB38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60C9C0"/>
  <w15:docId w15:val="{4E1FF80D-28B8-454F-BA1A-4F1FF90E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34"/>
    <w:qFormat/>
    <w:rsid w:val="00455F04"/>
    <w:pPr>
      <w:ind w:left="720"/>
      <w:contextualSpacing/>
    </w:pPr>
  </w:style>
  <w:style w:type="paragraph" w:styleId="NormaleWeb">
    <w:name w:val="Normal (Web)"/>
    <w:basedOn w:val="Normale"/>
    <w:uiPriority w:val="99"/>
    <w:semiHidden/>
    <w:unhideWhenUsed/>
    <w:rsid w:val="005C7398"/>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apple-tab-span">
    <w:name w:val="apple-tab-span"/>
    <w:basedOn w:val="Carpredefinitoparagrafo"/>
    <w:rsid w:val="005C7398"/>
  </w:style>
  <w:style w:type="paragraph" w:styleId="Intestazione">
    <w:name w:val="header"/>
    <w:basedOn w:val="Normale"/>
    <w:link w:val="IntestazioneCarattere"/>
    <w:uiPriority w:val="99"/>
    <w:unhideWhenUsed/>
    <w:rsid w:val="005C7398"/>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C7398"/>
  </w:style>
  <w:style w:type="paragraph" w:styleId="Pidipagina">
    <w:name w:val="footer"/>
    <w:basedOn w:val="Normale"/>
    <w:link w:val="PidipaginaCarattere"/>
    <w:uiPriority w:val="99"/>
    <w:unhideWhenUsed/>
    <w:rsid w:val="005C7398"/>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C7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9764">
      <w:bodyDiv w:val="1"/>
      <w:marLeft w:val="0"/>
      <w:marRight w:val="0"/>
      <w:marTop w:val="0"/>
      <w:marBottom w:val="0"/>
      <w:divBdr>
        <w:top w:val="none" w:sz="0" w:space="0" w:color="auto"/>
        <w:left w:val="none" w:sz="0" w:space="0" w:color="auto"/>
        <w:bottom w:val="none" w:sz="0" w:space="0" w:color="auto"/>
        <w:right w:val="none" w:sz="0" w:space="0" w:color="auto"/>
      </w:divBdr>
      <w:divsChild>
        <w:div w:id="317881865">
          <w:marLeft w:val="0"/>
          <w:marRight w:val="0"/>
          <w:marTop w:val="0"/>
          <w:marBottom w:val="0"/>
          <w:divBdr>
            <w:top w:val="none" w:sz="0" w:space="0" w:color="auto"/>
            <w:left w:val="none" w:sz="0" w:space="0" w:color="auto"/>
            <w:bottom w:val="none" w:sz="0" w:space="0" w:color="auto"/>
            <w:right w:val="none" w:sz="0" w:space="0" w:color="auto"/>
          </w:divBdr>
        </w:div>
        <w:div w:id="1188907531">
          <w:marLeft w:val="0"/>
          <w:marRight w:val="0"/>
          <w:marTop w:val="0"/>
          <w:marBottom w:val="0"/>
          <w:divBdr>
            <w:top w:val="none" w:sz="0" w:space="0" w:color="auto"/>
            <w:left w:val="none" w:sz="0" w:space="0" w:color="auto"/>
            <w:bottom w:val="none" w:sz="0" w:space="0" w:color="auto"/>
            <w:right w:val="none" w:sz="0" w:space="0" w:color="auto"/>
          </w:divBdr>
        </w:div>
        <w:div w:id="511188292">
          <w:marLeft w:val="0"/>
          <w:marRight w:val="0"/>
          <w:marTop w:val="0"/>
          <w:marBottom w:val="0"/>
          <w:divBdr>
            <w:top w:val="none" w:sz="0" w:space="0" w:color="auto"/>
            <w:left w:val="none" w:sz="0" w:space="0" w:color="auto"/>
            <w:bottom w:val="none" w:sz="0" w:space="0" w:color="auto"/>
            <w:right w:val="none" w:sz="0" w:space="0" w:color="auto"/>
          </w:divBdr>
        </w:div>
        <w:div w:id="1509902058">
          <w:marLeft w:val="0"/>
          <w:marRight w:val="0"/>
          <w:marTop w:val="0"/>
          <w:marBottom w:val="0"/>
          <w:divBdr>
            <w:top w:val="none" w:sz="0" w:space="0" w:color="auto"/>
            <w:left w:val="none" w:sz="0" w:space="0" w:color="auto"/>
            <w:bottom w:val="none" w:sz="0" w:space="0" w:color="auto"/>
            <w:right w:val="none" w:sz="0" w:space="0" w:color="auto"/>
          </w:divBdr>
        </w:div>
        <w:div w:id="277760218">
          <w:marLeft w:val="0"/>
          <w:marRight w:val="0"/>
          <w:marTop w:val="0"/>
          <w:marBottom w:val="0"/>
          <w:divBdr>
            <w:top w:val="none" w:sz="0" w:space="0" w:color="auto"/>
            <w:left w:val="none" w:sz="0" w:space="0" w:color="auto"/>
            <w:bottom w:val="none" w:sz="0" w:space="0" w:color="auto"/>
            <w:right w:val="none" w:sz="0" w:space="0" w:color="auto"/>
          </w:divBdr>
        </w:div>
        <w:div w:id="1582523584">
          <w:marLeft w:val="0"/>
          <w:marRight w:val="0"/>
          <w:marTop w:val="0"/>
          <w:marBottom w:val="0"/>
          <w:divBdr>
            <w:top w:val="none" w:sz="0" w:space="0" w:color="auto"/>
            <w:left w:val="none" w:sz="0" w:space="0" w:color="auto"/>
            <w:bottom w:val="none" w:sz="0" w:space="0" w:color="auto"/>
            <w:right w:val="none" w:sz="0" w:space="0" w:color="auto"/>
          </w:divBdr>
        </w:div>
        <w:div w:id="773599353">
          <w:marLeft w:val="0"/>
          <w:marRight w:val="0"/>
          <w:marTop w:val="0"/>
          <w:marBottom w:val="0"/>
          <w:divBdr>
            <w:top w:val="none" w:sz="0" w:space="0" w:color="auto"/>
            <w:left w:val="none" w:sz="0" w:space="0" w:color="auto"/>
            <w:bottom w:val="none" w:sz="0" w:space="0" w:color="auto"/>
            <w:right w:val="none" w:sz="0" w:space="0" w:color="auto"/>
          </w:divBdr>
        </w:div>
        <w:div w:id="968709860">
          <w:marLeft w:val="0"/>
          <w:marRight w:val="0"/>
          <w:marTop w:val="0"/>
          <w:marBottom w:val="0"/>
          <w:divBdr>
            <w:top w:val="none" w:sz="0" w:space="0" w:color="auto"/>
            <w:left w:val="none" w:sz="0" w:space="0" w:color="auto"/>
            <w:bottom w:val="none" w:sz="0" w:space="0" w:color="auto"/>
            <w:right w:val="none" w:sz="0" w:space="0" w:color="auto"/>
          </w:divBdr>
        </w:div>
      </w:divsChild>
    </w:div>
    <w:div w:id="631714531">
      <w:bodyDiv w:val="1"/>
      <w:marLeft w:val="0"/>
      <w:marRight w:val="0"/>
      <w:marTop w:val="0"/>
      <w:marBottom w:val="0"/>
      <w:divBdr>
        <w:top w:val="none" w:sz="0" w:space="0" w:color="auto"/>
        <w:left w:val="none" w:sz="0" w:space="0" w:color="auto"/>
        <w:bottom w:val="none" w:sz="0" w:space="0" w:color="auto"/>
        <w:right w:val="none" w:sz="0" w:space="0" w:color="auto"/>
      </w:divBdr>
    </w:div>
    <w:div w:id="726760763">
      <w:bodyDiv w:val="1"/>
      <w:marLeft w:val="0"/>
      <w:marRight w:val="0"/>
      <w:marTop w:val="0"/>
      <w:marBottom w:val="0"/>
      <w:divBdr>
        <w:top w:val="none" w:sz="0" w:space="0" w:color="auto"/>
        <w:left w:val="none" w:sz="0" w:space="0" w:color="auto"/>
        <w:bottom w:val="none" w:sz="0" w:space="0" w:color="auto"/>
        <w:right w:val="none" w:sz="0" w:space="0" w:color="auto"/>
      </w:divBdr>
    </w:div>
    <w:div w:id="2052458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06685-12A4-40D4-A39C-A822DE557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12</Pages>
  <Words>2390</Words>
  <Characters>13623</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Discepole San Giovanni</cp:lastModifiedBy>
  <cp:revision>18</cp:revision>
  <dcterms:created xsi:type="dcterms:W3CDTF">2023-03-31T09:06:00Z</dcterms:created>
  <dcterms:modified xsi:type="dcterms:W3CDTF">2023-04-17T09:35:00Z</dcterms:modified>
</cp:coreProperties>
</file>